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37055" w14:textId="434D3D23" w:rsidR="00E63359" w:rsidRPr="00826EF5" w:rsidRDefault="00826EF5" w:rsidP="00E63359">
      <w:pPr>
        <w:pStyle w:val="Heading1"/>
        <w:jc w:val="center"/>
        <w:rPr>
          <w:rFonts w:ascii="Calibri" w:hAnsi="Calibri" w:cs="Calibri"/>
          <w:b/>
          <w:sz w:val="29"/>
          <w:szCs w:val="29"/>
        </w:rPr>
      </w:pPr>
      <w:r w:rsidRPr="00826EF5">
        <w:rPr>
          <w:rFonts w:ascii="Calibri" w:hAnsi="Calibri" w:cs="Calibri"/>
          <w:b/>
          <w:sz w:val="29"/>
          <w:szCs w:val="29"/>
        </w:rPr>
        <w:t>It’s politics, stupid! A political</w:t>
      </w:r>
      <w:r w:rsidR="00A24EF0" w:rsidRPr="00826EF5">
        <w:rPr>
          <w:rFonts w:ascii="Calibri" w:hAnsi="Calibri" w:cs="Calibri"/>
          <w:b/>
          <w:sz w:val="29"/>
          <w:szCs w:val="29"/>
        </w:rPr>
        <w:t xml:space="preserve"> </w:t>
      </w:r>
      <w:r w:rsidR="00E63359" w:rsidRPr="00826EF5">
        <w:rPr>
          <w:rFonts w:ascii="Calibri" w:hAnsi="Calibri" w:cs="Calibri"/>
          <w:b/>
          <w:sz w:val="29"/>
          <w:szCs w:val="29"/>
        </w:rPr>
        <w:t>analysis of the HIV/AIDS Trust Fund</w:t>
      </w:r>
      <w:r w:rsidR="0018238A" w:rsidRPr="00826EF5">
        <w:rPr>
          <w:rFonts w:ascii="Calibri" w:hAnsi="Calibri" w:cs="Calibri"/>
          <w:b/>
          <w:sz w:val="29"/>
          <w:szCs w:val="29"/>
        </w:rPr>
        <w:t xml:space="preserve"> in Uganda</w:t>
      </w:r>
    </w:p>
    <w:p w14:paraId="69559E75" w14:textId="4B367FF7" w:rsidR="006706A9" w:rsidRDefault="00E63359" w:rsidP="009A37CB">
      <w:pPr>
        <w:pStyle w:val="NoSpacing"/>
      </w:pPr>
      <w:r>
        <w:rPr>
          <w:noProof/>
          <w:lang w:val="en-US" w:eastAsia="en-US"/>
        </w:rPr>
        <mc:AlternateContent>
          <mc:Choice Requires="wps">
            <w:drawing>
              <wp:anchor distT="0" distB="0" distL="114300" distR="114300" simplePos="0" relativeHeight="251659264" behindDoc="0" locked="0" layoutInCell="1" allowOverlap="1" wp14:anchorId="642A255B" wp14:editId="04B1A577">
                <wp:simplePos x="0" y="0"/>
                <wp:positionH relativeFrom="column">
                  <wp:posOffset>-17039</wp:posOffset>
                </wp:positionH>
                <wp:positionV relativeFrom="paragraph">
                  <wp:posOffset>44718</wp:posOffset>
                </wp:positionV>
                <wp:extent cx="6111146" cy="0"/>
                <wp:effectExtent l="0" t="0" r="10795" b="12700"/>
                <wp:wrapNone/>
                <wp:docPr id="1" name="Straight Connector 1"/>
                <wp:cNvGraphicFramePr/>
                <a:graphic xmlns:a="http://schemas.openxmlformats.org/drawingml/2006/main">
                  <a:graphicData uri="http://schemas.microsoft.com/office/word/2010/wordprocessingShape">
                    <wps:wsp>
                      <wps:cNvCnPr/>
                      <wps:spPr>
                        <a:xfrm>
                          <a:off x="0" y="0"/>
                          <a:ext cx="61111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36518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3.5pt" to="479.85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" strokecolor="#4472c4 [3204]" strokeweight=".5pt">
                <v:stroke joinstyle="miter"/>
              </v:line>
            </w:pict>
          </mc:Fallback>
        </mc:AlternateContent>
      </w:r>
    </w:p>
    <w:p w14:paraId="04D8104F" w14:textId="6FF6578D" w:rsidR="009A37CB" w:rsidRDefault="009A37CB" w:rsidP="009528DC">
      <w:pPr>
        <w:pStyle w:val="NoSpacing"/>
        <w:jc w:val="center"/>
      </w:pPr>
    </w:p>
    <w:p w14:paraId="32CDE362" w14:textId="41F4C5E4" w:rsidR="009528DC" w:rsidRPr="009528DC" w:rsidRDefault="009528DC" w:rsidP="009528DC">
      <w:pPr>
        <w:rPr>
          <w:rFonts w:ascii="Calibri" w:hAnsi="Calibri"/>
          <w:color w:val="000000" w:themeColor="text1"/>
          <w:sz w:val="21"/>
          <w:szCs w:val="21"/>
          <w:vertAlign w:val="superscript"/>
        </w:rPr>
      </w:pPr>
      <w:r w:rsidRPr="009528DC">
        <w:rPr>
          <w:rFonts w:ascii="Calibri" w:hAnsi="Calibri"/>
          <w:b/>
          <w:color w:val="000000" w:themeColor="text1"/>
          <w:sz w:val="21"/>
          <w:szCs w:val="21"/>
        </w:rPr>
        <w:t>Authors</w:t>
      </w:r>
      <w:r w:rsidRPr="009528DC">
        <w:rPr>
          <w:rFonts w:ascii="Calibri" w:hAnsi="Calibri"/>
          <w:color w:val="000000" w:themeColor="text1"/>
          <w:sz w:val="21"/>
          <w:szCs w:val="21"/>
        </w:rPr>
        <w:t>: Charles Birungi, MSc</w:t>
      </w:r>
      <w:r w:rsidRPr="009528DC">
        <w:rPr>
          <w:rFonts w:ascii="Calibri" w:hAnsi="Calibri"/>
          <w:color w:val="000000" w:themeColor="text1"/>
          <w:sz w:val="21"/>
          <w:szCs w:val="21"/>
          <w:vertAlign w:val="superscript"/>
        </w:rPr>
        <w:t>1*</w:t>
      </w:r>
      <w:r w:rsidRPr="009528DC">
        <w:rPr>
          <w:rFonts w:ascii="Calibri" w:hAnsi="Calibri"/>
          <w:color w:val="000000" w:themeColor="text1"/>
          <w:sz w:val="21"/>
          <w:szCs w:val="21"/>
        </w:rPr>
        <w:t xml:space="preserve">, Timothy </w:t>
      </w:r>
      <w:proofErr w:type="spellStart"/>
      <w:r w:rsidRPr="009528DC">
        <w:rPr>
          <w:rFonts w:ascii="Calibri" w:hAnsi="Calibri"/>
          <w:color w:val="000000" w:themeColor="text1"/>
          <w:sz w:val="21"/>
          <w:szCs w:val="21"/>
        </w:rPr>
        <w:t>Colbourn</w:t>
      </w:r>
      <w:proofErr w:type="spellEnd"/>
      <w:r w:rsidRPr="009528DC">
        <w:rPr>
          <w:rFonts w:ascii="Calibri" w:hAnsi="Calibri"/>
          <w:color w:val="000000" w:themeColor="text1"/>
          <w:sz w:val="21"/>
          <w:szCs w:val="21"/>
        </w:rPr>
        <w:t>, PhD</w:t>
      </w:r>
      <w:r w:rsidRPr="009528DC">
        <w:rPr>
          <w:rFonts w:ascii="Calibri" w:hAnsi="Calibri"/>
          <w:color w:val="000000" w:themeColor="text1"/>
          <w:sz w:val="21"/>
          <w:szCs w:val="21"/>
          <w:vertAlign w:val="superscript"/>
        </w:rPr>
        <w:t>1</w:t>
      </w:r>
      <w:r w:rsidRPr="009528DC">
        <w:rPr>
          <w:rFonts w:ascii="Calibri" w:hAnsi="Calibri"/>
          <w:color w:val="000000" w:themeColor="text1"/>
          <w:sz w:val="21"/>
          <w:szCs w:val="21"/>
        </w:rPr>
        <w:t xml:space="preserve">, </w:t>
      </w:r>
      <w:r w:rsidRPr="009528DC">
        <w:rPr>
          <w:rFonts w:ascii="Calibri" w:hAnsi="Calibri" w:cs="Arial"/>
          <w:bCs/>
          <w:color w:val="000000" w:themeColor="text1"/>
          <w:sz w:val="21"/>
          <w:szCs w:val="21"/>
          <w:shd w:val="clear" w:color="auto" w:fill="FFFFFF"/>
        </w:rPr>
        <w:t>Marcos Vera</w:t>
      </w:r>
      <w:r w:rsidRPr="009528DC">
        <w:rPr>
          <w:rFonts w:ascii="Calibri" w:hAnsi="Calibri" w:cs="Arial"/>
          <w:color w:val="000000" w:themeColor="text1"/>
          <w:sz w:val="21"/>
          <w:szCs w:val="21"/>
          <w:shd w:val="clear" w:color="auto" w:fill="FFFFFF"/>
        </w:rPr>
        <w:t>-</w:t>
      </w:r>
      <w:r w:rsidRPr="009528DC">
        <w:rPr>
          <w:rFonts w:ascii="Calibri" w:hAnsi="Calibri" w:cs="Arial"/>
          <w:bCs/>
          <w:color w:val="000000" w:themeColor="text1"/>
          <w:sz w:val="21"/>
          <w:szCs w:val="21"/>
          <w:shd w:val="clear" w:color="auto" w:fill="FFFFFF"/>
        </w:rPr>
        <w:t>Hernández, PhD</w:t>
      </w:r>
      <w:r w:rsidRPr="009528DC">
        <w:rPr>
          <w:rFonts w:ascii="Calibri" w:hAnsi="Calibri" w:cs="Arial"/>
          <w:bCs/>
          <w:color w:val="000000" w:themeColor="text1"/>
          <w:sz w:val="21"/>
          <w:szCs w:val="21"/>
          <w:shd w:val="clear" w:color="auto" w:fill="FFFFFF"/>
          <w:vertAlign w:val="superscript"/>
        </w:rPr>
        <w:t>1,2</w:t>
      </w:r>
    </w:p>
    <w:p w14:paraId="1F98FF9E" w14:textId="7969DC1B" w:rsidR="009528DC" w:rsidRPr="009528DC" w:rsidRDefault="009528DC" w:rsidP="009528DC">
      <w:pPr>
        <w:pStyle w:val="Heading3"/>
        <w:jc w:val="center"/>
        <w:rPr>
          <w:rFonts w:ascii="Calibri" w:hAnsi="Calibri"/>
          <w:color w:val="000000" w:themeColor="text1"/>
          <w:sz w:val="21"/>
          <w:szCs w:val="21"/>
        </w:rPr>
      </w:pPr>
      <w:r w:rsidRPr="009528DC">
        <w:rPr>
          <w:rFonts w:ascii="Calibri" w:hAnsi="Calibri"/>
          <w:color w:val="000000" w:themeColor="text1"/>
          <w:sz w:val="21"/>
          <w:szCs w:val="21"/>
          <w:vertAlign w:val="superscript"/>
        </w:rPr>
        <w:t>1</w:t>
      </w:r>
      <w:r w:rsidR="00D9744C">
        <w:rPr>
          <w:rFonts w:ascii="Calibri" w:hAnsi="Calibri"/>
          <w:color w:val="000000" w:themeColor="text1"/>
          <w:sz w:val="21"/>
          <w:szCs w:val="21"/>
        </w:rPr>
        <w:t>Institute for Global Health</w:t>
      </w:r>
      <w:r w:rsidRPr="009528DC">
        <w:rPr>
          <w:rFonts w:ascii="Calibri" w:hAnsi="Calibri"/>
          <w:color w:val="000000" w:themeColor="text1"/>
          <w:sz w:val="21"/>
          <w:szCs w:val="21"/>
        </w:rPr>
        <w:t>, University College London, UK;</w:t>
      </w:r>
      <w:r w:rsidRPr="009528DC">
        <w:rPr>
          <w:rFonts w:ascii="Calibri" w:hAnsi="Calibri"/>
          <w:color w:val="000000" w:themeColor="text1"/>
          <w:sz w:val="21"/>
          <w:szCs w:val="21"/>
          <w:vertAlign w:val="superscript"/>
        </w:rPr>
        <w:t>2</w:t>
      </w:r>
      <w:r w:rsidRPr="009528DC">
        <w:rPr>
          <w:rFonts w:ascii="Calibri" w:hAnsi="Calibri"/>
          <w:color w:val="000000" w:themeColor="text1"/>
          <w:sz w:val="21"/>
          <w:szCs w:val="21"/>
        </w:rPr>
        <w:t>Institute for Fiscal Studies, UK</w:t>
      </w:r>
    </w:p>
    <w:p w14:paraId="4B932225" w14:textId="3ACDDEC8" w:rsidR="009528DC" w:rsidRPr="009528DC" w:rsidRDefault="009528DC" w:rsidP="009528DC">
      <w:pPr>
        <w:rPr>
          <w:rFonts w:ascii="Calibri" w:hAnsi="Calibri"/>
          <w:sz w:val="21"/>
          <w:szCs w:val="21"/>
        </w:rPr>
      </w:pPr>
      <w:r>
        <w:rPr>
          <w:rFonts w:ascii="Calibri" w:hAnsi="Calibri"/>
          <w:sz w:val="21"/>
          <w:szCs w:val="21"/>
        </w:rPr>
        <w:t>*c</w:t>
      </w:r>
      <w:r w:rsidRPr="009528DC">
        <w:rPr>
          <w:rFonts w:ascii="Calibri" w:hAnsi="Calibri"/>
          <w:sz w:val="21"/>
          <w:szCs w:val="21"/>
        </w:rPr>
        <w:t>orresponding author</w:t>
      </w:r>
      <w:r>
        <w:rPr>
          <w:rFonts w:ascii="Calibri" w:hAnsi="Calibri"/>
          <w:sz w:val="21"/>
          <w:szCs w:val="21"/>
        </w:rPr>
        <w:t xml:space="preserve"> email</w:t>
      </w:r>
      <w:r w:rsidRPr="009528DC">
        <w:rPr>
          <w:rFonts w:ascii="Calibri" w:hAnsi="Calibri"/>
          <w:sz w:val="21"/>
          <w:szCs w:val="21"/>
        </w:rPr>
        <w:t xml:space="preserve">: </w:t>
      </w:r>
      <w:hyperlink r:id="rId8" w:history="1">
        <w:r w:rsidRPr="009528DC">
          <w:rPr>
            <w:rStyle w:val="Hyperlink"/>
            <w:rFonts w:ascii="Calibri" w:hAnsi="Calibri"/>
            <w:sz w:val="21"/>
            <w:szCs w:val="21"/>
          </w:rPr>
          <w:t>charles.birungi.14@ucl.ac.uk</w:t>
        </w:r>
      </w:hyperlink>
    </w:p>
    <w:p w14:paraId="3D7B1D48" w14:textId="371F188A" w:rsidR="009A37CB" w:rsidRDefault="009A37CB" w:rsidP="009A37CB">
      <w:pPr>
        <w:pStyle w:val="NoSpacing"/>
      </w:pPr>
    </w:p>
    <w:p w14:paraId="3EFD479D" w14:textId="15B137F1" w:rsidR="009A37CB" w:rsidRDefault="009A37CB" w:rsidP="009A37CB">
      <w:pPr>
        <w:pStyle w:val="NoSpacing"/>
      </w:pPr>
    </w:p>
    <w:p w14:paraId="4ABBCD3A" w14:textId="77777777" w:rsidR="009A37CB" w:rsidRDefault="009A37CB" w:rsidP="009A37CB">
      <w:pPr>
        <w:pStyle w:val="NoSpacing"/>
      </w:pPr>
    </w:p>
    <w:p w14:paraId="2B89E1F9" w14:textId="52A043CB" w:rsidR="00E63359" w:rsidRPr="00207FAE" w:rsidRDefault="006706A9" w:rsidP="009A37CB">
      <w:pPr>
        <w:pStyle w:val="Heading2"/>
        <w:jc w:val="center"/>
        <w:rPr>
          <w:b/>
          <w:sz w:val="24"/>
          <w:szCs w:val="24"/>
        </w:rPr>
      </w:pPr>
      <w:r w:rsidRPr="00207FAE">
        <w:rPr>
          <w:b/>
          <w:sz w:val="24"/>
          <w:szCs w:val="24"/>
        </w:rPr>
        <w:t>Abstract</w:t>
      </w:r>
    </w:p>
    <w:p w14:paraId="20A683FC" w14:textId="57B3AA54" w:rsidR="00F12667" w:rsidRPr="00F12667" w:rsidRDefault="006706A9" w:rsidP="00F12667">
      <w:pPr>
        <w:pStyle w:val="NoSpacing"/>
        <w:jc w:val="both"/>
        <w:rPr>
          <w:sz w:val="22"/>
          <w:szCs w:val="22"/>
          <w:lang w:val="en-US" w:eastAsia="en-US"/>
        </w:rPr>
      </w:pPr>
      <w:r w:rsidRPr="00F12667">
        <w:rPr>
          <w:sz w:val="22"/>
          <w:szCs w:val="22"/>
          <w:lang w:val="en-US" w:eastAsia="en-US"/>
        </w:rPr>
        <w:t xml:space="preserve">The question of the fiscal sustainability of the HIV/AIDS response </w:t>
      </w:r>
      <w:r w:rsidR="00C2627F" w:rsidRPr="00F12667">
        <w:rPr>
          <w:sz w:val="22"/>
          <w:szCs w:val="22"/>
          <w:lang w:val="en-US" w:eastAsia="en-US"/>
        </w:rPr>
        <w:t>is on</w:t>
      </w:r>
      <w:r w:rsidRPr="00F12667">
        <w:rPr>
          <w:sz w:val="22"/>
          <w:szCs w:val="22"/>
          <w:lang w:val="en-US" w:eastAsia="en-US"/>
        </w:rPr>
        <w:t xml:space="preserve"> top of the political agenda in Uganda. </w:t>
      </w:r>
      <w:proofErr w:type="spellStart"/>
      <w:r w:rsidRPr="00F12667">
        <w:rPr>
          <w:sz w:val="22"/>
          <w:szCs w:val="22"/>
          <w:lang w:val="en-US" w:eastAsia="en-US"/>
        </w:rPr>
        <w:t>Recognising</w:t>
      </w:r>
      <w:proofErr w:type="spellEnd"/>
      <w:r w:rsidRPr="00F12667">
        <w:rPr>
          <w:sz w:val="22"/>
          <w:szCs w:val="22"/>
          <w:lang w:val="en-US" w:eastAsia="en-US"/>
        </w:rPr>
        <w:t xml:space="preserve"> that economics and politics are closely intertwined</w:t>
      </w:r>
      <w:r w:rsidR="0089541F" w:rsidRPr="00F12667">
        <w:rPr>
          <w:sz w:val="22"/>
          <w:szCs w:val="22"/>
          <w:lang w:val="en-US" w:eastAsia="en-US"/>
        </w:rPr>
        <w:t>, this paper analyses how p</w:t>
      </w:r>
      <w:r w:rsidR="001A5E7E" w:rsidRPr="00F12667">
        <w:rPr>
          <w:sz w:val="22"/>
          <w:szCs w:val="22"/>
          <w:lang w:val="en-US" w:eastAsia="en-US"/>
        </w:rPr>
        <w:t>olitics affected</w:t>
      </w:r>
      <w:r w:rsidR="00C2627F" w:rsidRPr="00F12667">
        <w:rPr>
          <w:sz w:val="22"/>
          <w:szCs w:val="22"/>
          <w:lang w:val="en-US" w:eastAsia="en-US"/>
        </w:rPr>
        <w:t xml:space="preserve"> fiscal policies</w:t>
      </w:r>
      <w:r w:rsidR="001A5E7E" w:rsidRPr="00F12667">
        <w:rPr>
          <w:sz w:val="22"/>
          <w:szCs w:val="22"/>
          <w:lang w:val="en-US" w:eastAsia="en-US"/>
        </w:rPr>
        <w:t xml:space="preserve"> that led to </w:t>
      </w:r>
      <w:r w:rsidR="00C2627F" w:rsidRPr="00F12667">
        <w:rPr>
          <w:sz w:val="22"/>
          <w:szCs w:val="22"/>
          <w:lang w:val="en-US" w:eastAsia="en-US"/>
        </w:rPr>
        <w:t xml:space="preserve">the establishment of the HIV/AIDS Trust Fund (ATF). </w:t>
      </w:r>
      <w:r w:rsidR="001A5E7E" w:rsidRPr="00F12667">
        <w:rPr>
          <w:sz w:val="22"/>
          <w:szCs w:val="22"/>
          <w:lang w:val="en-US" w:eastAsia="en-US"/>
        </w:rPr>
        <w:t>As good policy analysis requires good political analysis, t</w:t>
      </w:r>
      <w:r w:rsidR="00C2627F" w:rsidRPr="00F12667">
        <w:rPr>
          <w:sz w:val="22"/>
          <w:szCs w:val="22"/>
          <w:lang w:val="en-US" w:eastAsia="en-US"/>
        </w:rPr>
        <w:t xml:space="preserve">he analysis is guided by </w:t>
      </w:r>
      <w:r w:rsidR="00C76B8A" w:rsidRPr="00F12667">
        <w:rPr>
          <w:i/>
          <w:sz w:val="22"/>
          <w:szCs w:val="22"/>
          <w:lang w:val="en-US" w:eastAsia="en-US"/>
        </w:rPr>
        <w:t>policy life cycle</w:t>
      </w:r>
      <w:r w:rsidR="00C76B8A" w:rsidRPr="00F12667">
        <w:rPr>
          <w:sz w:val="22"/>
          <w:szCs w:val="22"/>
          <w:lang w:val="en-US" w:eastAsia="en-US"/>
        </w:rPr>
        <w:t xml:space="preserve"> as a conceptual and analytical framework</w:t>
      </w:r>
      <w:r w:rsidR="00207FAE" w:rsidRPr="00F12667">
        <w:rPr>
          <w:sz w:val="22"/>
          <w:szCs w:val="22"/>
          <w:lang w:val="en-US" w:eastAsia="en-US"/>
        </w:rPr>
        <w:t xml:space="preserve"> </w:t>
      </w:r>
      <w:r w:rsidR="00207FAE" w:rsidRPr="00F12667">
        <w:rPr>
          <w:sz w:val="22"/>
          <w:szCs w:val="22"/>
        </w:rPr>
        <w:t>for practical political analysis and action</w:t>
      </w:r>
      <w:r w:rsidR="00C76B8A" w:rsidRPr="00F12667">
        <w:rPr>
          <w:sz w:val="22"/>
          <w:szCs w:val="22"/>
          <w:lang w:val="en-US" w:eastAsia="en-US"/>
        </w:rPr>
        <w:t xml:space="preserve">. </w:t>
      </w:r>
      <w:r w:rsidR="00C2627F" w:rsidRPr="00F12667">
        <w:rPr>
          <w:sz w:val="22"/>
          <w:szCs w:val="22"/>
          <w:lang w:val="en-US" w:eastAsia="en-US"/>
        </w:rPr>
        <w:t>Th</w:t>
      </w:r>
      <w:r w:rsidR="00B94B5D" w:rsidRPr="00F12667">
        <w:rPr>
          <w:sz w:val="22"/>
          <w:szCs w:val="22"/>
          <w:lang w:val="en-US" w:eastAsia="en-US"/>
        </w:rPr>
        <w:t>e</w:t>
      </w:r>
      <w:r w:rsidR="00C2627F" w:rsidRPr="00F12667">
        <w:rPr>
          <w:sz w:val="22"/>
          <w:szCs w:val="22"/>
          <w:lang w:val="en-US" w:eastAsia="en-US"/>
        </w:rPr>
        <w:t xml:space="preserve"> findings illustrate the interplay between domestic and international actors in the context of HIV financing and provide a rich insiders</w:t>
      </w:r>
      <w:r w:rsidR="00B94B5D" w:rsidRPr="00F12667">
        <w:rPr>
          <w:sz w:val="22"/>
          <w:szCs w:val="22"/>
          <w:lang w:val="en-US" w:eastAsia="en-US"/>
        </w:rPr>
        <w:t>’</w:t>
      </w:r>
      <w:r w:rsidR="00C2627F" w:rsidRPr="00F12667">
        <w:rPr>
          <w:sz w:val="22"/>
          <w:szCs w:val="22"/>
          <w:lang w:val="en-US" w:eastAsia="en-US"/>
        </w:rPr>
        <w:t xml:space="preserve"> perspective on the machina</w:t>
      </w:r>
      <w:r w:rsidR="00B94B5D" w:rsidRPr="00F12667">
        <w:rPr>
          <w:sz w:val="22"/>
          <w:szCs w:val="22"/>
          <w:lang w:val="en-US" w:eastAsia="en-US"/>
        </w:rPr>
        <w:t>tions around the ATF</w:t>
      </w:r>
      <w:r w:rsidR="00C2627F" w:rsidRPr="00F12667">
        <w:rPr>
          <w:sz w:val="22"/>
          <w:szCs w:val="22"/>
          <w:lang w:val="en-US" w:eastAsia="en-US"/>
        </w:rPr>
        <w:t>. The paper concludes that national-level politics was the most f</w:t>
      </w:r>
      <w:r w:rsidR="00B94B5D" w:rsidRPr="00F12667">
        <w:rPr>
          <w:sz w:val="22"/>
          <w:szCs w:val="22"/>
          <w:lang w:val="en-US" w:eastAsia="en-US"/>
        </w:rPr>
        <w:t>undamental driver for the estab</w:t>
      </w:r>
      <w:r w:rsidR="00C2627F" w:rsidRPr="00F12667">
        <w:rPr>
          <w:sz w:val="22"/>
          <w:szCs w:val="22"/>
          <w:lang w:val="en-US" w:eastAsia="en-US"/>
        </w:rPr>
        <w:t xml:space="preserve">lishment (at least in legislation) of the ATF. To this end, we argue that </w:t>
      </w:r>
      <w:r w:rsidR="00B94B5D" w:rsidRPr="00F12667">
        <w:rPr>
          <w:sz w:val="22"/>
          <w:szCs w:val="22"/>
          <w:lang w:val="en-US" w:eastAsia="en-US"/>
        </w:rPr>
        <w:t xml:space="preserve">the ATF needs to be operationalized, as an </w:t>
      </w:r>
      <w:r w:rsidR="00C2627F" w:rsidRPr="00F12667">
        <w:rPr>
          <w:sz w:val="22"/>
          <w:szCs w:val="22"/>
          <w:lang w:val="en-US" w:eastAsia="en-US"/>
        </w:rPr>
        <w:t>instrumental AIDS diplomatic strategy</w:t>
      </w:r>
      <w:r w:rsidR="00B94B5D" w:rsidRPr="00F12667">
        <w:rPr>
          <w:sz w:val="22"/>
          <w:szCs w:val="22"/>
          <w:lang w:val="en-US" w:eastAsia="en-US"/>
        </w:rPr>
        <w:t>, to effectively</w:t>
      </w:r>
      <w:r w:rsidR="00C2627F" w:rsidRPr="00F12667">
        <w:rPr>
          <w:sz w:val="22"/>
          <w:szCs w:val="22"/>
          <w:lang w:val="en-US" w:eastAsia="en-US"/>
        </w:rPr>
        <w:t xml:space="preserve"> </w:t>
      </w:r>
      <w:r w:rsidR="00B94B5D" w:rsidRPr="00F12667">
        <w:rPr>
          <w:sz w:val="22"/>
          <w:szCs w:val="22"/>
          <w:lang w:val="en-US" w:eastAsia="en-US"/>
        </w:rPr>
        <w:t xml:space="preserve">boost Uganda’s </w:t>
      </w:r>
      <w:r w:rsidR="00C2627F" w:rsidRPr="00F12667">
        <w:rPr>
          <w:sz w:val="22"/>
          <w:szCs w:val="22"/>
          <w:lang w:val="en-US" w:eastAsia="en-US"/>
        </w:rPr>
        <w:t>public health as well as foreign policy images</w:t>
      </w:r>
      <w:r w:rsidR="00B94B5D" w:rsidRPr="00F12667">
        <w:rPr>
          <w:sz w:val="22"/>
          <w:szCs w:val="22"/>
          <w:lang w:val="en-US" w:eastAsia="en-US"/>
        </w:rPr>
        <w:t xml:space="preserve">. This, in turn, has </w:t>
      </w:r>
      <w:r w:rsidR="00C2627F" w:rsidRPr="00F12667">
        <w:rPr>
          <w:sz w:val="22"/>
          <w:szCs w:val="22"/>
          <w:lang w:val="en-US" w:eastAsia="en-US"/>
        </w:rPr>
        <w:t>potential to galvanize a</w:t>
      </w:r>
      <w:r w:rsidR="00B94B5D" w:rsidRPr="00F12667">
        <w:rPr>
          <w:sz w:val="22"/>
          <w:szCs w:val="22"/>
          <w:lang w:val="en-US" w:eastAsia="en-US"/>
        </w:rPr>
        <w:t xml:space="preserve"> global project of emancipation – in the context of global solidarity and shared responsibility.</w:t>
      </w:r>
      <w:r w:rsidR="003A2F4A" w:rsidRPr="00F12667">
        <w:rPr>
          <w:sz w:val="22"/>
          <w:szCs w:val="22"/>
          <w:lang w:val="en-US" w:eastAsia="en-US"/>
        </w:rPr>
        <w:t xml:space="preserve"> Finally, regarding </w:t>
      </w:r>
      <w:r w:rsidR="00F12667">
        <w:rPr>
          <w:sz w:val="22"/>
          <w:szCs w:val="22"/>
          <w:lang w:val="en-US" w:eastAsia="en-US"/>
        </w:rPr>
        <w:t xml:space="preserve">lessons for </w:t>
      </w:r>
      <w:r w:rsidR="00F12667" w:rsidRPr="00F12667">
        <w:rPr>
          <w:sz w:val="22"/>
          <w:szCs w:val="22"/>
          <w:lang w:val="en-US" w:eastAsia="en-US"/>
        </w:rPr>
        <w:t xml:space="preserve">fiscal practice as it relates to HIV and universal health coverage (UHC), the findings suggest a need for policy analysis to understand politics as </w:t>
      </w:r>
      <w:r w:rsidR="00F12667" w:rsidRPr="00F12667">
        <w:rPr>
          <w:sz w:val="22"/>
          <w:szCs w:val="22"/>
        </w:rPr>
        <w:t>each policy alternative has political effects, costs and benefits, key factors that affect the political feasibility of enacting the alternative and the ensuing political sustainability of the alternative over time.</w:t>
      </w:r>
    </w:p>
    <w:p w14:paraId="286895EE" w14:textId="38C1441D" w:rsidR="00C2627F" w:rsidRDefault="00F12667" w:rsidP="008D0D21">
      <w:pPr>
        <w:pStyle w:val="NoSpacing"/>
        <w:jc w:val="both"/>
        <w:rPr>
          <w:sz w:val="22"/>
          <w:szCs w:val="22"/>
          <w:lang w:val="en-US" w:eastAsia="en-US"/>
        </w:rPr>
      </w:pPr>
      <w:r>
        <w:rPr>
          <w:sz w:val="22"/>
          <w:szCs w:val="22"/>
          <w:lang w:val="en-US" w:eastAsia="en-US"/>
        </w:rPr>
        <w:t xml:space="preserve"> </w:t>
      </w:r>
    </w:p>
    <w:p w14:paraId="1AF7770D" w14:textId="3DEBB8FA" w:rsidR="00686211" w:rsidRDefault="00686211" w:rsidP="006F59D5">
      <w:pPr>
        <w:spacing w:before="100" w:beforeAutospacing="1" w:after="100" w:afterAutospacing="1"/>
        <w:jc w:val="both"/>
      </w:pPr>
      <w:bookmarkStart w:id="0" w:name="_GoBack"/>
      <w:bookmarkEnd w:id="0"/>
    </w:p>
    <w:sectPr w:rsidR="00686211" w:rsidSect="007D3C8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29CAB" w14:textId="77777777" w:rsidR="00374D6D" w:rsidRDefault="00374D6D" w:rsidP="00E63359">
      <w:r>
        <w:separator/>
      </w:r>
    </w:p>
  </w:endnote>
  <w:endnote w:type="continuationSeparator" w:id="0">
    <w:p w14:paraId="76A5443F" w14:textId="77777777" w:rsidR="00374D6D" w:rsidRDefault="00374D6D" w:rsidP="00E6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5799940"/>
      <w:docPartObj>
        <w:docPartGallery w:val="Page Numbers (Bottom of Page)"/>
        <w:docPartUnique/>
      </w:docPartObj>
    </w:sdtPr>
    <w:sdtEndPr>
      <w:rPr>
        <w:rStyle w:val="PageNumber"/>
      </w:rPr>
    </w:sdtEndPr>
    <w:sdtContent>
      <w:p w14:paraId="4FAD0067" w14:textId="6FA65388" w:rsidR="00686211" w:rsidRDefault="00686211" w:rsidP="006862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FD90E9" w14:textId="77777777" w:rsidR="00686211" w:rsidRDefault="00686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836956671"/>
      <w:docPartObj>
        <w:docPartGallery w:val="Page Numbers (Bottom of Page)"/>
        <w:docPartUnique/>
      </w:docPartObj>
    </w:sdtPr>
    <w:sdtEndPr>
      <w:rPr>
        <w:rStyle w:val="PageNumber"/>
      </w:rPr>
    </w:sdtEndPr>
    <w:sdtContent>
      <w:p w14:paraId="520C182F" w14:textId="38D7A826" w:rsidR="00686211" w:rsidRPr="00062D72" w:rsidRDefault="00686211" w:rsidP="00686211">
        <w:pPr>
          <w:pStyle w:val="Footer"/>
          <w:framePr w:wrap="none" w:vAnchor="text" w:hAnchor="margin" w:xAlign="center" w:y="1"/>
          <w:rPr>
            <w:rStyle w:val="PageNumber"/>
            <w:sz w:val="20"/>
            <w:szCs w:val="20"/>
          </w:rPr>
        </w:pPr>
        <w:r w:rsidRPr="00062D72">
          <w:rPr>
            <w:rStyle w:val="PageNumber"/>
            <w:sz w:val="20"/>
            <w:szCs w:val="20"/>
          </w:rPr>
          <w:fldChar w:fldCharType="begin"/>
        </w:r>
        <w:r w:rsidRPr="00062D72">
          <w:rPr>
            <w:rStyle w:val="PageNumber"/>
            <w:sz w:val="20"/>
            <w:szCs w:val="20"/>
          </w:rPr>
          <w:instrText xml:space="preserve"> PAGE </w:instrText>
        </w:r>
        <w:r w:rsidRPr="00062D72">
          <w:rPr>
            <w:rStyle w:val="PageNumber"/>
            <w:sz w:val="20"/>
            <w:szCs w:val="20"/>
          </w:rPr>
          <w:fldChar w:fldCharType="separate"/>
        </w:r>
        <w:r w:rsidR="002B5CE1">
          <w:rPr>
            <w:rStyle w:val="PageNumber"/>
            <w:noProof/>
            <w:sz w:val="20"/>
            <w:szCs w:val="20"/>
          </w:rPr>
          <w:t>13</w:t>
        </w:r>
        <w:r w:rsidRPr="00062D72">
          <w:rPr>
            <w:rStyle w:val="PageNumber"/>
            <w:sz w:val="20"/>
            <w:szCs w:val="20"/>
          </w:rPr>
          <w:fldChar w:fldCharType="end"/>
        </w:r>
      </w:p>
    </w:sdtContent>
  </w:sdt>
  <w:p w14:paraId="2F119EF6" w14:textId="77777777" w:rsidR="00686211" w:rsidRDefault="00686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CB972" w14:textId="77777777" w:rsidR="00374D6D" w:rsidRDefault="00374D6D" w:rsidP="00E63359">
      <w:r>
        <w:separator/>
      </w:r>
    </w:p>
  </w:footnote>
  <w:footnote w:type="continuationSeparator" w:id="0">
    <w:p w14:paraId="62C68837" w14:textId="77777777" w:rsidR="00374D6D" w:rsidRDefault="00374D6D" w:rsidP="00E63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661F"/>
    <w:multiLevelType w:val="multilevel"/>
    <w:tmpl w:val="1974C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40BAE"/>
    <w:multiLevelType w:val="hybridMultilevel"/>
    <w:tmpl w:val="6BA02F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FA06A3"/>
    <w:multiLevelType w:val="multilevel"/>
    <w:tmpl w:val="8760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2F0369"/>
    <w:multiLevelType w:val="multilevel"/>
    <w:tmpl w:val="E9D0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6A33C0"/>
    <w:multiLevelType w:val="hybridMultilevel"/>
    <w:tmpl w:val="419EB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FF66D9"/>
    <w:multiLevelType w:val="hybridMultilevel"/>
    <w:tmpl w:val="9D626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4C5018"/>
    <w:multiLevelType w:val="multilevel"/>
    <w:tmpl w:val="C5D04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59"/>
    <w:rsid w:val="00003D46"/>
    <w:rsid w:val="00050CEB"/>
    <w:rsid w:val="00062D72"/>
    <w:rsid w:val="00080D09"/>
    <w:rsid w:val="000A4D81"/>
    <w:rsid w:val="000E3E62"/>
    <w:rsid w:val="00180807"/>
    <w:rsid w:val="0018238A"/>
    <w:rsid w:val="001A10EE"/>
    <w:rsid w:val="001A1140"/>
    <w:rsid w:val="001A5E7E"/>
    <w:rsid w:val="00207FAE"/>
    <w:rsid w:val="002A7FEE"/>
    <w:rsid w:val="002B5CE1"/>
    <w:rsid w:val="002C773F"/>
    <w:rsid w:val="00333A33"/>
    <w:rsid w:val="003606B7"/>
    <w:rsid w:val="00372A87"/>
    <w:rsid w:val="00374D6D"/>
    <w:rsid w:val="003825F0"/>
    <w:rsid w:val="003A2F4A"/>
    <w:rsid w:val="003C0A5B"/>
    <w:rsid w:val="003D56C2"/>
    <w:rsid w:val="003F1826"/>
    <w:rsid w:val="00421FC0"/>
    <w:rsid w:val="004510BB"/>
    <w:rsid w:val="0045259E"/>
    <w:rsid w:val="00465EAA"/>
    <w:rsid w:val="00475127"/>
    <w:rsid w:val="0049269F"/>
    <w:rsid w:val="004944D8"/>
    <w:rsid w:val="004F00B2"/>
    <w:rsid w:val="005004CB"/>
    <w:rsid w:val="00552C38"/>
    <w:rsid w:val="00554891"/>
    <w:rsid w:val="00560BA6"/>
    <w:rsid w:val="00561180"/>
    <w:rsid w:val="005637E3"/>
    <w:rsid w:val="005F4C50"/>
    <w:rsid w:val="005F4EE1"/>
    <w:rsid w:val="00602378"/>
    <w:rsid w:val="00632203"/>
    <w:rsid w:val="00650D6D"/>
    <w:rsid w:val="006706A9"/>
    <w:rsid w:val="00672F31"/>
    <w:rsid w:val="00686211"/>
    <w:rsid w:val="006A4C2C"/>
    <w:rsid w:val="006C4AAF"/>
    <w:rsid w:val="006F59D5"/>
    <w:rsid w:val="00703329"/>
    <w:rsid w:val="0070434D"/>
    <w:rsid w:val="0070676B"/>
    <w:rsid w:val="00720329"/>
    <w:rsid w:val="007B3642"/>
    <w:rsid w:val="007D3C8A"/>
    <w:rsid w:val="00826EF5"/>
    <w:rsid w:val="00842A47"/>
    <w:rsid w:val="00843AF0"/>
    <w:rsid w:val="0089541F"/>
    <w:rsid w:val="008D0D21"/>
    <w:rsid w:val="008D26A5"/>
    <w:rsid w:val="009528DC"/>
    <w:rsid w:val="009621B2"/>
    <w:rsid w:val="00966CF0"/>
    <w:rsid w:val="00982BA8"/>
    <w:rsid w:val="009A37CB"/>
    <w:rsid w:val="009B3CB7"/>
    <w:rsid w:val="00A24EF0"/>
    <w:rsid w:val="00A416C7"/>
    <w:rsid w:val="00A855C2"/>
    <w:rsid w:val="00AA4687"/>
    <w:rsid w:val="00AB0848"/>
    <w:rsid w:val="00AB193E"/>
    <w:rsid w:val="00AF2D32"/>
    <w:rsid w:val="00B94B5D"/>
    <w:rsid w:val="00C2627F"/>
    <w:rsid w:val="00C633C5"/>
    <w:rsid w:val="00C64CF6"/>
    <w:rsid w:val="00C76B8A"/>
    <w:rsid w:val="00C82F8B"/>
    <w:rsid w:val="00C96CAE"/>
    <w:rsid w:val="00D00DD3"/>
    <w:rsid w:val="00D04CE6"/>
    <w:rsid w:val="00D06A3C"/>
    <w:rsid w:val="00D508CD"/>
    <w:rsid w:val="00D87614"/>
    <w:rsid w:val="00D9744C"/>
    <w:rsid w:val="00DC30CE"/>
    <w:rsid w:val="00DF5B08"/>
    <w:rsid w:val="00E3446F"/>
    <w:rsid w:val="00E63359"/>
    <w:rsid w:val="00E87FD4"/>
    <w:rsid w:val="00ED30FF"/>
    <w:rsid w:val="00F005D2"/>
    <w:rsid w:val="00F007FE"/>
    <w:rsid w:val="00F12667"/>
    <w:rsid w:val="00F309D1"/>
    <w:rsid w:val="00F65338"/>
    <w:rsid w:val="00F6573C"/>
    <w:rsid w:val="00F82BF3"/>
    <w:rsid w:val="00FA414A"/>
    <w:rsid w:val="00FA64C2"/>
    <w:rsid w:val="00FB4C09"/>
    <w:rsid w:val="00FE5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894AE"/>
  <w15:docId w15:val="{DF7A3A8C-08D4-C14D-8E32-D0776EA4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FAE"/>
    <w:rPr>
      <w:rFonts w:ascii="Times New Roman" w:eastAsia="Times New Roman" w:hAnsi="Times New Roman" w:cs="Times New Roman"/>
    </w:rPr>
  </w:style>
  <w:style w:type="paragraph" w:styleId="Heading1">
    <w:name w:val="heading 1"/>
    <w:basedOn w:val="Normal"/>
    <w:next w:val="Normal"/>
    <w:link w:val="Heading1Char"/>
    <w:uiPriority w:val="9"/>
    <w:qFormat/>
    <w:rsid w:val="00E63359"/>
    <w:pPr>
      <w:keepNext/>
      <w:keepLines/>
      <w:spacing w:before="240" w:line="264" w:lineRule="auto"/>
      <w:outlineLvl w:val="0"/>
    </w:pPr>
    <w:rPr>
      <w:rFonts w:asciiTheme="majorHAnsi" w:eastAsiaTheme="majorEastAsia" w:hAnsiTheme="majorHAnsi" w:cstheme="majorBidi"/>
      <w:color w:val="2F5496" w:themeColor="accent1" w:themeShade="BF"/>
      <w:sz w:val="32"/>
      <w:szCs w:val="32"/>
      <w:lang w:val="en-GB" w:eastAsia="en-GB"/>
    </w:rPr>
  </w:style>
  <w:style w:type="paragraph" w:styleId="Heading2">
    <w:name w:val="heading 2"/>
    <w:basedOn w:val="Normal"/>
    <w:next w:val="Normal"/>
    <w:link w:val="Heading2Char"/>
    <w:uiPriority w:val="9"/>
    <w:qFormat/>
    <w:rsid w:val="00E63359"/>
    <w:pPr>
      <w:keepNext/>
      <w:keepLines/>
      <w:spacing w:before="160"/>
      <w:outlineLvl w:val="1"/>
    </w:pPr>
    <w:rPr>
      <w:rFonts w:ascii="Calibri Light" w:hAnsi="Calibri Light"/>
      <w:color w:val="2E74B5"/>
      <w:sz w:val="28"/>
      <w:szCs w:val="28"/>
      <w:lang w:val="en-GB" w:eastAsia="en-GB"/>
    </w:rPr>
  </w:style>
  <w:style w:type="paragraph" w:styleId="Heading3">
    <w:name w:val="heading 3"/>
    <w:basedOn w:val="Normal"/>
    <w:next w:val="Normal"/>
    <w:link w:val="Heading3Char"/>
    <w:uiPriority w:val="9"/>
    <w:unhideWhenUsed/>
    <w:qFormat/>
    <w:rsid w:val="00E63359"/>
    <w:pPr>
      <w:keepNext/>
      <w:keepLines/>
      <w:spacing w:before="40" w:line="264" w:lineRule="auto"/>
      <w:outlineLvl w:val="2"/>
    </w:pPr>
    <w:rPr>
      <w:rFonts w:asciiTheme="majorHAnsi" w:eastAsiaTheme="majorEastAsia" w:hAnsiTheme="majorHAnsi" w:cstheme="majorBidi"/>
      <w:color w:val="1F3763" w:themeColor="accent1" w:themeShade="7F"/>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3359"/>
    <w:rPr>
      <w:rFonts w:ascii="Calibri Light" w:eastAsia="Times New Roman" w:hAnsi="Calibri Light" w:cs="Times New Roman"/>
      <w:color w:val="2E74B5"/>
      <w:sz w:val="28"/>
      <w:szCs w:val="28"/>
      <w:lang w:val="en-GB" w:eastAsia="en-GB"/>
    </w:rPr>
  </w:style>
  <w:style w:type="character" w:customStyle="1" w:styleId="Heading3Char">
    <w:name w:val="Heading 3 Char"/>
    <w:basedOn w:val="DefaultParagraphFont"/>
    <w:link w:val="Heading3"/>
    <w:uiPriority w:val="9"/>
    <w:rsid w:val="00E63359"/>
    <w:rPr>
      <w:rFonts w:asciiTheme="majorHAnsi" w:eastAsiaTheme="majorEastAsia" w:hAnsiTheme="majorHAnsi" w:cstheme="majorBidi"/>
      <w:color w:val="1F3763" w:themeColor="accent1" w:themeShade="7F"/>
      <w:lang w:val="en-GB" w:eastAsia="en-GB"/>
    </w:rPr>
  </w:style>
  <w:style w:type="character" w:styleId="Emphasis">
    <w:name w:val="Emphasis"/>
    <w:uiPriority w:val="20"/>
    <w:qFormat/>
    <w:rsid w:val="00E63359"/>
    <w:rPr>
      <w:i/>
      <w:iCs/>
    </w:rPr>
  </w:style>
  <w:style w:type="character" w:styleId="Hyperlink">
    <w:name w:val="Hyperlink"/>
    <w:uiPriority w:val="99"/>
    <w:unhideWhenUsed/>
    <w:rsid w:val="00E63359"/>
    <w:rPr>
      <w:color w:val="0000FF"/>
      <w:u w:val="single"/>
    </w:rPr>
  </w:style>
  <w:style w:type="paragraph" w:styleId="FootnoteText">
    <w:name w:val="footnote text"/>
    <w:aliases w:val="FOOTNOTES,fn,single space,Footnote,Geneva 9,Font: Geneva 9,Boston 10,f,DSE note,ft,footnote text,Footnote Text Char1,Footnote Text Char2 Char,Footnote Text Char1 Char Char,Footnote Text Char2 Char Char Char,Footnote Text1,Fußnotentextf,ADB"/>
    <w:basedOn w:val="Normal"/>
    <w:link w:val="FootnoteTextChar"/>
    <w:qFormat/>
    <w:rsid w:val="00E63359"/>
    <w:pPr>
      <w:spacing w:after="80" w:line="264" w:lineRule="auto"/>
    </w:pPr>
    <w:rPr>
      <w:rFonts w:ascii="Calibri" w:eastAsia="Calibri" w:hAnsi="Calibri" w:cs="Calibri"/>
      <w:sz w:val="20"/>
      <w:szCs w:val="20"/>
      <w:lang w:val="en-GB" w:eastAsia="zh-CN"/>
    </w:rPr>
  </w:style>
  <w:style w:type="character" w:customStyle="1" w:styleId="FootnoteTextChar">
    <w:name w:val="Footnote Text Char"/>
    <w:aliases w:val="FOOTNOTES Char,fn Char,single space Char,Footnote Char,Geneva 9 Char,Font: Geneva 9 Char,Boston 10 Char,f Char,DSE note Char,ft Char,footnote text Char,Footnote Text Char1 Char,Footnote Text Char2 Char Char,Footnote Text1 Char"/>
    <w:basedOn w:val="DefaultParagraphFont"/>
    <w:link w:val="FootnoteText"/>
    <w:rsid w:val="00E63359"/>
    <w:rPr>
      <w:rFonts w:ascii="Calibri" w:eastAsia="Calibri" w:hAnsi="Calibri" w:cs="Calibri"/>
      <w:sz w:val="20"/>
      <w:szCs w:val="20"/>
      <w:lang w:val="en-GB" w:eastAsia="zh-CN"/>
    </w:rPr>
  </w:style>
  <w:style w:type="character" w:styleId="FootnoteReference">
    <w:name w:val="footnote reference"/>
    <w:aliases w:val="Car Car Char Car Char Car Car Char Car Char Char,Car Car Car Car Car Car Car Car Char Car Car Char Car Car Car Char Car Char Char Char, Car Car Char Car Char Car Car Char Car Char Char,Ref,de nota al pie,16 Point,ftref, BVI fnr"/>
    <w:rsid w:val="00E63359"/>
    <w:rPr>
      <w:sz w:val="20"/>
      <w:szCs w:val="20"/>
      <w:vertAlign w:val="superscript"/>
    </w:rPr>
  </w:style>
  <w:style w:type="paragraph" w:styleId="NoSpacing">
    <w:name w:val="No Spacing"/>
    <w:link w:val="NoSpacingChar"/>
    <w:uiPriority w:val="1"/>
    <w:qFormat/>
    <w:rsid w:val="00E63359"/>
    <w:rPr>
      <w:rFonts w:ascii="Calibri" w:eastAsia="Times New Roman" w:hAnsi="Calibri" w:cs="Times New Roman"/>
      <w:sz w:val="21"/>
      <w:szCs w:val="21"/>
      <w:lang w:val="en-GB" w:eastAsia="en-GB"/>
    </w:rPr>
  </w:style>
  <w:style w:type="character" w:customStyle="1" w:styleId="NoSpacingChar">
    <w:name w:val="No Spacing Char"/>
    <w:link w:val="NoSpacing"/>
    <w:uiPriority w:val="1"/>
    <w:rsid w:val="00E63359"/>
    <w:rPr>
      <w:rFonts w:ascii="Calibri" w:eastAsia="Times New Roman" w:hAnsi="Calibri" w:cs="Times New Roman"/>
      <w:sz w:val="21"/>
      <w:szCs w:val="21"/>
      <w:lang w:val="en-GB" w:eastAsia="en-GB"/>
    </w:rPr>
  </w:style>
  <w:style w:type="paragraph" w:styleId="Caption">
    <w:name w:val="caption"/>
    <w:basedOn w:val="Normal"/>
    <w:next w:val="Normal"/>
    <w:link w:val="CaptionChar"/>
    <w:uiPriority w:val="35"/>
    <w:unhideWhenUsed/>
    <w:qFormat/>
    <w:rsid w:val="00E63359"/>
    <w:pPr>
      <w:spacing w:after="120"/>
    </w:pPr>
    <w:rPr>
      <w:rFonts w:ascii="Calibri" w:hAnsi="Calibri"/>
      <w:b/>
      <w:bCs/>
      <w:color w:val="404040"/>
      <w:sz w:val="20"/>
      <w:szCs w:val="20"/>
      <w:lang w:val="en-GB" w:eastAsia="en-GB"/>
    </w:rPr>
  </w:style>
  <w:style w:type="character" w:customStyle="1" w:styleId="CaptionChar">
    <w:name w:val="Caption Char"/>
    <w:link w:val="Caption"/>
    <w:uiPriority w:val="35"/>
    <w:locked/>
    <w:rsid w:val="00E63359"/>
    <w:rPr>
      <w:rFonts w:ascii="Calibri" w:eastAsia="Times New Roman" w:hAnsi="Calibri" w:cs="Times New Roman"/>
      <w:b/>
      <w:bCs/>
      <w:color w:val="404040"/>
      <w:sz w:val="20"/>
      <w:szCs w:val="20"/>
      <w:lang w:val="en-GB" w:eastAsia="en-GB"/>
    </w:rPr>
  </w:style>
  <w:style w:type="paragraph" w:styleId="NormalWeb">
    <w:name w:val="Normal (Web)"/>
    <w:basedOn w:val="Normal"/>
    <w:uiPriority w:val="99"/>
    <w:unhideWhenUsed/>
    <w:rsid w:val="00E63359"/>
    <w:pPr>
      <w:spacing w:before="100" w:beforeAutospacing="1" w:after="100" w:afterAutospacing="1"/>
    </w:pPr>
    <w:rPr>
      <w:rFonts w:eastAsiaTheme="minorEastAsia"/>
      <w:lang w:val="en-GB" w:eastAsia="en-GB"/>
    </w:rPr>
  </w:style>
  <w:style w:type="paragraph" w:styleId="ListParagraph">
    <w:name w:val="List Paragraph"/>
    <w:basedOn w:val="Normal"/>
    <w:uiPriority w:val="34"/>
    <w:qFormat/>
    <w:rsid w:val="00E63359"/>
    <w:pPr>
      <w:spacing w:after="120" w:line="264" w:lineRule="auto"/>
      <w:ind w:left="720"/>
      <w:contextualSpacing/>
    </w:pPr>
    <w:rPr>
      <w:rFonts w:ascii="Calibri" w:hAnsi="Calibri"/>
      <w:sz w:val="21"/>
      <w:szCs w:val="21"/>
      <w:lang w:val="en-GB" w:eastAsia="en-GB"/>
    </w:rPr>
  </w:style>
  <w:style w:type="paragraph" w:customStyle="1" w:styleId="References">
    <w:name w:val="References"/>
    <w:basedOn w:val="Normal"/>
    <w:uiPriority w:val="99"/>
    <w:qFormat/>
    <w:rsid w:val="00E63359"/>
    <w:pPr>
      <w:spacing w:after="80" w:line="276" w:lineRule="auto"/>
      <w:ind w:left="432" w:hanging="432"/>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E63359"/>
    <w:rPr>
      <w:color w:val="605E5C"/>
      <w:shd w:val="clear" w:color="auto" w:fill="E1DFDD"/>
    </w:rPr>
  </w:style>
  <w:style w:type="character" w:customStyle="1" w:styleId="Heading1Char">
    <w:name w:val="Heading 1 Char"/>
    <w:basedOn w:val="DefaultParagraphFont"/>
    <w:link w:val="Heading1"/>
    <w:uiPriority w:val="9"/>
    <w:rsid w:val="00E63359"/>
    <w:rPr>
      <w:rFonts w:asciiTheme="majorHAnsi" w:eastAsiaTheme="majorEastAsia" w:hAnsiTheme="majorHAnsi" w:cstheme="majorBidi"/>
      <w:color w:val="2F5496" w:themeColor="accent1" w:themeShade="BF"/>
      <w:sz w:val="32"/>
      <w:szCs w:val="32"/>
      <w:lang w:val="en-GB" w:eastAsia="en-GB"/>
    </w:rPr>
  </w:style>
  <w:style w:type="paragraph" w:customStyle="1" w:styleId="Text1">
    <w:name w:val="Text1"/>
    <w:basedOn w:val="Normal"/>
    <w:next w:val="Normal"/>
    <w:link w:val="Text1Char"/>
    <w:uiPriority w:val="99"/>
    <w:qFormat/>
    <w:rsid w:val="0018238A"/>
    <w:pPr>
      <w:spacing w:after="120" w:line="264" w:lineRule="auto"/>
    </w:pPr>
    <w:rPr>
      <w:rFonts w:asciiTheme="minorHAnsi" w:eastAsiaTheme="minorHAnsi" w:hAnsiTheme="minorHAnsi" w:cstheme="minorBidi"/>
      <w:sz w:val="22"/>
      <w:szCs w:val="22"/>
      <w:lang w:val="en-GB"/>
    </w:rPr>
  </w:style>
  <w:style w:type="character" w:customStyle="1" w:styleId="Text1Char">
    <w:name w:val="Text1 Char"/>
    <w:link w:val="Text1"/>
    <w:uiPriority w:val="99"/>
    <w:locked/>
    <w:rsid w:val="0018238A"/>
    <w:rPr>
      <w:sz w:val="22"/>
      <w:szCs w:val="22"/>
      <w:lang w:val="en-GB"/>
    </w:rPr>
  </w:style>
  <w:style w:type="paragraph" w:customStyle="1" w:styleId="Text">
    <w:name w:val="Text"/>
    <w:basedOn w:val="Normal"/>
    <w:rsid w:val="00421FC0"/>
    <w:pPr>
      <w:spacing w:after="240" w:line="360" w:lineRule="auto"/>
      <w:ind w:firstLine="360"/>
    </w:pPr>
  </w:style>
  <w:style w:type="paragraph" w:styleId="Footer">
    <w:name w:val="footer"/>
    <w:basedOn w:val="Normal"/>
    <w:link w:val="FooterChar"/>
    <w:uiPriority w:val="99"/>
    <w:unhideWhenUsed/>
    <w:rsid w:val="00062D72"/>
    <w:pPr>
      <w:tabs>
        <w:tab w:val="center" w:pos="4680"/>
        <w:tab w:val="right" w:pos="9360"/>
      </w:tabs>
    </w:pPr>
    <w:rPr>
      <w:rFonts w:ascii="Calibri" w:hAnsi="Calibri"/>
      <w:sz w:val="21"/>
      <w:szCs w:val="21"/>
      <w:lang w:val="en-GB" w:eastAsia="en-GB"/>
    </w:rPr>
  </w:style>
  <w:style w:type="character" w:customStyle="1" w:styleId="FooterChar">
    <w:name w:val="Footer Char"/>
    <w:basedOn w:val="DefaultParagraphFont"/>
    <w:link w:val="Footer"/>
    <w:uiPriority w:val="99"/>
    <w:rsid w:val="00062D72"/>
    <w:rPr>
      <w:rFonts w:ascii="Calibri" w:eastAsia="Times New Roman" w:hAnsi="Calibri" w:cs="Times New Roman"/>
      <w:sz w:val="21"/>
      <w:szCs w:val="21"/>
      <w:lang w:val="en-GB" w:eastAsia="en-GB"/>
    </w:rPr>
  </w:style>
  <w:style w:type="character" w:styleId="PageNumber">
    <w:name w:val="page number"/>
    <w:basedOn w:val="DefaultParagraphFont"/>
    <w:uiPriority w:val="99"/>
    <w:semiHidden/>
    <w:unhideWhenUsed/>
    <w:rsid w:val="00062D72"/>
  </w:style>
  <w:style w:type="paragraph" w:styleId="Header">
    <w:name w:val="header"/>
    <w:basedOn w:val="Normal"/>
    <w:link w:val="HeaderChar"/>
    <w:uiPriority w:val="99"/>
    <w:unhideWhenUsed/>
    <w:rsid w:val="00062D72"/>
    <w:pPr>
      <w:tabs>
        <w:tab w:val="center" w:pos="4680"/>
        <w:tab w:val="right" w:pos="9360"/>
      </w:tabs>
    </w:pPr>
    <w:rPr>
      <w:rFonts w:ascii="Calibri" w:hAnsi="Calibri"/>
      <w:sz w:val="21"/>
      <w:szCs w:val="21"/>
      <w:lang w:val="en-GB" w:eastAsia="en-GB"/>
    </w:rPr>
  </w:style>
  <w:style w:type="character" w:customStyle="1" w:styleId="HeaderChar">
    <w:name w:val="Header Char"/>
    <w:basedOn w:val="DefaultParagraphFont"/>
    <w:link w:val="Header"/>
    <w:uiPriority w:val="99"/>
    <w:rsid w:val="00062D72"/>
    <w:rPr>
      <w:rFonts w:ascii="Calibri" w:eastAsia="Times New Roman" w:hAnsi="Calibri" w:cs="Times New Roman"/>
      <w:sz w:val="21"/>
      <w:szCs w:val="21"/>
      <w:lang w:val="en-GB" w:eastAsia="en-GB"/>
    </w:rPr>
  </w:style>
  <w:style w:type="paragraph" w:styleId="BalloonText">
    <w:name w:val="Balloon Text"/>
    <w:basedOn w:val="Normal"/>
    <w:link w:val="BalloonTextChar"/>
    <w:uiPriority w:val="99"/>
    <w:semiHidden/>
    <w:unhideWhenUsed/>
    <w:rsid w:val="00966CF0"/>
    <w:rPr>
      <w:rFonts w:ascii="Tahoma" w:hAnsi="Tahoma" w:cs="Tahoma"/>
      <w:sz w:val="16"/>
      <w:szCs w:val="16"/>
      <w:lang w:val="en-GB" w:eastAsia="en-GB"/>
    </w:rPr>
  </w:style>
  <w:style w:type="character" w:customStyle="1" w:styleId="BalloonTextChar">
    <w:name w:val="Balloon Text Char"/>
    <w:basedOn w:val="DefaultParagraphFont"/>
    <w:link w:val="BalloonText"/>
    <w:uiPriority w:val="99"/>
    <w:semiHidden/>
    <w:rsid w:val="00966CF0"/>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AF2D32"/>
    <w:rPr>
      <w:sz w:val="16"/>
      <w:szCs w:val="16"/>
    </w:rPr>
  </w:style>
  <w:style w:type="paragraph" w:styleId="CommentText">
    <w:name w:val="annotation text"/>
    <w:basedOn w:val="Normal"/>
    <w:link w:val="CommentTextChar"/>
    <w:uiPriority w:val="99"/>
    <w:unhideWhenUsed/>
    <w:rsid w:val="00AF2D32"/>
    <w:pPr>
      <w:spacing w:after="120"/>
    </w:pPr>
    <w:rPr>
      <w:rFonts w:ascii="Calibri" w:hAnsi="Calibri"/>
      <w:sz w:val="20"/>
      <w:szCs w:val="20"/>
      <w:lang w:val="en-GB" w:eastAsia="en-GB"/>
    </w:rPr>
  </w:style>
  <w:style w:type="character" w:customStyle="1" w:styleId="CommentTextChar">
    <w:name w:val="Comment Text Char"/>
    <w:basedOn w:val="DefaultParagraphFont"/>
    <w:link w:val="CommentText"/>
    <w:uiPriority w:val="99"/>
    <w:rsid w:val="00AF2D32"/>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AF2D32"/>
    <w:rPr>
      <w:b/>
      <w:bCs/>
    </w:rPr>
  </w:style>
  <w:style w:type="character" w:customStyle="1" w:styleId="CommentSubjectChar">
    <w:name w:val="Comment Subject Char"/>
    <w:basedOn w:val="CommentTextChar"/>
    <w:link w:val="CommentSubject"/>
    <w:uiPriority w:val="99"/>
    <w:semiHidden/>
    <w:rsid w:val="00AF2D32"/>
    <w:rPr>
      <w:rFonts w:ascii="Calibri" w:eastAsia="Times New Roman" w:hAnsi="Calibri" w:cs="Times New Roman"/>
      <w:b/>
      <w:bCs/>
      <w:sz w:val="20"/>
      <w:szCs w:val="20"/>
      <w:lang w:val="en-GB" w:eastAsia="en-GB"/>
    </w:rPr>
  </w:style>
  <w:style w:type="table" w:customStyle="1" w:styleId="GridTable1Light-Accent11">
    <w:name w:val="Grid Table 1 Light - Accent 11"/>
    <w:basedOn w:val="TableNormal"/>
    <w:uiPriority w:val="46"/>
    <w:rsid w:val="0018080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50D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9685">
      <w:bodyDiv w:val="1"/>
      <w:marLeft w:val="0"/>
      <w:marRight w:val="0"/>
      <w:marTop w:val="0"/>
      <w:marBottom w:val="0"/>
      <w:divBdr>
        <w:top w:val="none" w:sz="0" w:space="0" w:color="auto"/>
        <w:left w:val="none" w:sz="0" w:space="0" w:color="auto"/>
        <w:bottom w:val="none" w:sz="0" w:space="0" w:color="auto"/>
        <w:right w:val="none" w:sz="0" w:space="0" w:color="auto"/>
      </w:divBdr>
    </w:div>
    <w:div w:id="120466025">
      <w:bodyDiv w:val="1"/>
      <w:marLeft w:val="0"/>
      <w:marRight w:val="0"/>
      <w:marTop w:val="0"/>
      <w:marBottom w:val="0"/>
      <w:divBdr>
        <w:top w:val="none" w:sz="0" w:space="0" w:color="auto"/>
        <w:left w:val="none" w:sz="0" w:space="0" w:color="auto"/>
        <w:bottom w:val="none" w:sz="0" w:space="0" w:color="auto"/>
        <w:right w:val="none" w:sz="0" w:space="0" w:color="auto"/>
      </w:divBdr>
    </w:div>
    <w:div w:id="178199023">
      <w:bodyDiv w:val="1"/>
      <w:marLeft w:val="0"/>
      <w:marRight w:val="0"/>
      <w:marTop w:val="0"/>
      <w:marBottom w:val="0"/>
      <w:divBdr>
        <w:top w:val="none" w:sz="0" w:space="0" w:color="auto"/>
        <w:left w:val="none" w:sz="0" w:space="0" w:color="auto"/>
        <w:bottom w:val="none" w:sz="0" w:space="0" w:color="auto"/>
        <w:right w:val="none" w:sz="0" w:space="0" w:color="auto"/>
      </w:divBdr>
    </w:div>
    <w:div w:id="300769415">
      <w:bodyDiv w:val="1"/>
      <w:marLeft w:val="0"/>
      <w:marRight w:val="0"/>
      <w:marTop w:val="0"/>
      <w:marBottom w:val="0"/>
      <w:divBdr>
        <w:top w:val="none" w:sz="0" w:space="0" w:color="auto"/>
        <w:left w:val="none" w:sz="0" w:space="0" w:color="auto"/>
        <w:bottom w:val="none" w:sz="0" w:space="0" w:color="auto"/>
        <w:right w:val="none" w:sz="0" w:space="0" w:color="auto"/>
      </w:divBdr>
    </w:div>
    <w:div w:id="380176072">
      <w:bodyDiv w:val="1"/>
      <w:marLeft w:val="0"/>
      <w:marRight w:val="0"/>
      <w:marTop w:val="0"/>
      <w:marBottom w:val="0"/>
      <w:divBdr>
        <w:top w:val="none" w:sz="0" w:space="0" w:color="auto"/>
        <w:left w:val="none" w:sz="0" w:space="0" w:color="auto"/>
        <w:bottom w:val="none" w:sz="0" w:space="0" w:color="auto"/>
        <w:right w:val="none" w:sz="0" w:space="0" w:color="auto"/>
      </w:divBdr>
      <w:divsChild>
        <w:div w:id="1718315690">
          <w:marLeft w:val="0"/>
          <w:marRight w:val="0"/>
          <w:marTop w:val="0"/>
          <w:marBottom w:val="0"/>
          <w:divBdr>
            <w:top w:val="none" w:sz="0" w:space="0" w:color="auto"/>
            <w:left w:val="none" w:sz="0" w:space="0" w:color="auto"/>
            <w:bottom w:val="none" w:sz="0" w:space="0" w:color="auto"/>
            <w:right w:val="none" w:sz="0" w:space="0" w:color="auto"/>
          </w:divBdr>
          <w:divsChild>
            <w:div w:id="257299063">
              <w:marLeft w:val="0"/>
              <w:marRight w:val="0"/>
              <w:marTop w:val="0"/>
              <w:marBottom w:val="0"/>
              <w:divBdr>
                <w:top w:val="none" w:sz="0" w:space="0" w:color="auto"/>
                <w:left w:val="none" w:sz="0" w:space="0" w:color="auto"/>
                <w:bottom w:val="none" w:sz="0" w:space="0" w:color="auto"/>
                <w:right w:val="none" w:sz="0" w:space="0" w:color="auto"/>
              </w:divBdr>
              <w:divsChild>
                <w:div w:id="21150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72912">
      <w:bodyDiv w:val="1"/>
      <w:marLeft w:val="0"/>
      <w:marRight w:val="0"/>
      <w:marTop w:val="0"/>
      <w:marBottom w:val="0"/>
      <w:divBdr>
        <w:top w:val="none" w:sz="0" w:space="0" w:color="auto"/>
        <w:left w:val="none" w:sz="0" w:space="0" w:color="auto"/>
        <w:bottom w:val="none" w:sz="0" w:space="0" w:color="auto"/>
        <w:right w:val="none" w:sz="0" w:space="0" w:color="auto"/>
      </w:divBdr>
      <w:divsChild>
        <w:div w:id="255287320">
          <w:marLeft w:val="0"/>
          <w:marRight w:val="0"/>
          <w:marTop w:val="0"/>
          <w:marBottom w:val="0"/>
          <w:divBdr>
            <w:top w:val="none" w:sz="0" w:space="0" w:color="auto"/>
            <w:left w:val="none" w:sz="0" w:space="0" w:color="auto"/>
            <w:bottom w:val="none" w:sz="0" w:space="0" w:color="auto"/>
            <w:right w:val="none" w:sz="0" w:space="0" w:color="auto"/>
          </w:divBdr>
          <w:divsChild>
            <w:div w:id="8920276">
              <w:marLeft w:val="0"/>
              <w:marRight w:val="0"/>
              <w:marTop w:val="0"/>
              <w:marBottom w:val="0"/>
              <w:divBdr>
                <w:top w:val="none" w:sz="0" w:space="0" w:color="auto"/>
                <w:left w:val="none" w:sz="0" w:space="0" w:color="auto"/>
                <w:bottom w:val="none" w:sz="0" w:space="0" w:color="auto"/>
                <w:right w:val="none" w:sz="0" w:space="0" w:color="auto"/>
              </w:divBdr>
              <w:divsChild>
                <w:div w:id="14599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83230">
      <w:bodyDiv w:val="1"/>
      <w:marLeft w:val="0"/>
      <w:marRight w:val="0"/>
      <w:marTop w:val="0"/>
      <w:marBottom w:val="0"/>
      <w:divBdr>
        <w:top w:val="none" w:sz="0" w:space="0" w:color="auto"/>
        <w:left w:val="none" w:sz="0" w:space="0" w:color="auto"/>
        <w:bottom w:val="none" w:sz="0" w:space="0" w:color="auto"/>
        <w:right w:val="none" w:sz="0" w:space="0" w:color="auto"/>
      </w:divBdr>
      <w:divsChild>
        <w:div w:id="1046684398">
          <w:marLeft w:val="0"/>
          <w:marRight w:val="0"/>
          <w:marTop w:val="0"/>
          <w:marBottom w:val="0"/>
          <w:divBdr>
            <w:top w:val="none" w:sz="0" w:space="0" w:color="auto"/>
            <w:left w:val="none" w:sz="0" w:space="0" w:color="auto"/>
            <w:bottom w:val="none" w:sz="0" w:space="0" w:color="auto"/>
            <w:right w:val="none" w:sz="0" w:space="0" w:color="auto"/>
          </w:divBdr>
          <w:divsChild>
            <w:div w:id="1352534352">
              <w:marLeft w:val="0"/>
              <w:marRight w:val="0"/>
              <w:marTop w:val="0"/>
              <w:marBottom w:val="0"/>
              <w:divBdr>
                <w:top w:val="none" w:sz="0" w:space="0" w:color="auto"/>
                <w:left w:val="none" w:sz="0" w:space="0" w:color="auto"/>
                <w:bottom w:val="none" w:sz="0" w:space="0" w:color="auto"/>
                <w:right w:val="none" w:sz="0" w:space="0" w:color="auto"/>
              </w:divBdr>
              <w:divsChild>
                <w:div w:id="15283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4640">
      <w:bodyDiv w:val="1"/>
      <w:marLeft w:val="0"/>
      <w:marRight w:val="0"/>
      <w:marTop w:val="0"/>
      <w:marBottom w:val="0"/>
      <w:divBdr>
        <w:top w:val="none" w:sz="0" w:space="0" w:color="auto"/>
        <w:left w:val="none" w:sz="0" w:space="0" w:color="auto"/>
        <w:bottom w:val="none" w:sz="0" w:space="0" w:color="auto"/>
        <w:right w:val="none" w:sz="0" w:space="0" w:color="auto"/>
      </w:divBdr>
      <w:divsChild>
        <w:div w:id="1244342152">
          <w:marLeft w:val="0"/>
          <w:marRight w:val="0"/>
          <w:marTop w:val="0"/>
          <w:marBottom w:val="0"/>
          <w:divBdr>
            <w:top w:val="none" w:sz="0" w:space="0" w:color="auto"/>
            <w:left w:val="none" w:sz="0" w:space="0" w:color="auto"/>
            <w:bottom w:val="none" w:sz="0" w:space="0" w:color="auto"/>
            <w:right w:val="none" w:sz="0" w:space="0" w:color="auto"/>
          </w:divBdr>
          <w:divsChild>
            <w:div w:id="609708054">
              <w:marLeft w:val="0"/>
              <w:marRight w:val="0"/>
              <w:marTop w:val="0"/>
              <w:marBottom w:val="0"/>
              <w:divBdr>
                <w:top w:val="none" w:sz="0" w:space="0" w:color="auto"/>
                <w:left w:val="none" w:sz="0" w:space="0" w:color="auto"/>
                <w:bottom w:val="none" w:sz="0" w:space="0" w:color="auto"/>
                <w:right w:val="none" w:sz="0" w:space="0" w:color="auto"/>
              </w:divBdr>
              <w:divsChild>
                <w:div w:id="854156299">
                  <w:marLeft w:val="0"/>
                  <w:marRight w:val="0"/>
                  <w:marTop w:val="0"/>
                  <w:marBottom w:val="0"/>
                  <w:divBdr>
                    <w:top w:val="none" w:sz="0" w:space="0" w:color="auto"/>
                    <w:left w:val="none" w:sz="0" w:space="0" w:color="auto"/>
                    <w:bottom w:val="none" w:sz="0" w:space="0" w:color="auto"/>
                    <w:right w:val="none" w:sz="0" w:space="0" w:color="auto"/>
                  </w:divBdr>
                  <w:divsChild>
                    <w:div w:id="19550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33650">
      <w:bodyDiv w:val="1"/>
      <w:marLeft w:val="0"/>
      <w:marRight w:val="0"/>
      <w:marTop w:val="0"/>
      <w:marBottom w:val="0"/>
      <w:divBdr>
        <w:top w:val="none" w:sz="0" w:space="0" w:color="auto"/>
        <w:left w:val="none" w:sz="0" w:space="0" w:color="auto"/>
        <w:bottom w:val="none" w:sz="0" w:space="0" w:color="auto"/>
        <w:right w:val="none" w:sz="0" w:space="0" w:color="auto"/>
      </w:divBdr>
      <w:divsChild>
        <w:div w:id="1551108691">
          <w:marLeft w:val="0"/>
          <w:marRight w:val="0"/>
          <w:marTop w:val="0"/>
          <w:marBottom w:val="0"/>
          <w:divBdr>
            <w:top w:val="none" w:sz="0" w:space="0" w:color="auto"/>
            <w:left w:val="none" w:sz="0" w:space="0" w:color="auto"/>
            <w:bottom w:val="none" w:sz="0" w:space="0" w:color="auto"/>
            <w:right w:val="none" w:sz="0" w:space="0" w:color="auto"/>
          </w:divBdr>
          <w:divsChild>
            <w:div w:id="53435778">
              <w:marLeft w:val="0"/>
              <w:marRight w:val="0"/>
              <w:marTop w:val="0"/>
              <w:marBottom w:val="0"/>
              <w:divBdr>
                <w:top w:val="none" w:sz="0" w:space="0" w:color="auto"/>
                <w:left w:val="none" w:sz="0" w:space="0" w:color="auto"/>
                <w:bottom w:val="none" w:sz="0" w:space="0" w:color="auto"/>
                <w:right w:val="none" w:sz="0" w:space="0" w:color="auto"/>
              </w:divBdr>
              <w:divsChild>
                <w:div w:id="8684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85891">
      <w:bodyDiv w:val="1"/>
      <w:marLeft w:val="0"/>
      <w:marRight w:val="0"/>
      <w:marTop w:val="0"/>
      <w:marBottom w:val="0"/>
      <w:divBdr>
        <w:top w:val="none" w:sz="0" w:space="0" w:color="auto"/>
        <w:left w:val="none" w:sz="0" w:space="0" w:color="auto"/>
        <w:bottom w:val="none" w:sz="0" w:space="0" w:color="auto"/>
        <w:right w:val="none" w:sz="0" w:space="0" w:color="auto"/>
      </w:divBdr>
    </w:div>
    <w:div w:id="706563965">
      <w:bodyDiv w:val="1"/>
      <w:marLeft w:val="0"/>
      <w:marRight w:val="0"/>
      <w:marTop w:val="0"/>
      <w:marBottom w:val="0"/>
      <w:divBdr>
        <w:top w:val="none" w:sz="0" w:space="0" w:color="auto"/>
        <w:left w:val="none" w:sz="0" w:space="0" w:color="auto"/>
        <w:bottom w:val="none" w:sz="0" w:space="0" w:color="auto"/>
        <w:right w:val="none" w:sz="0" w:space="0" w:color="auto"/>
      </w:divBdr>
    </w:div>
    <w:div w:id="833686314">
      <w:bodyDiv w:val="1"/>
      <w:marLeft w:val="0"/>
      <w:marRight w:val="0"/>
      <w:marTop w:val="0"/>
      <w:marBottom w:val="0"/>
      <w:divBdr>
        <w:top w:val="none" w:sz="0" w:space="0" w:color="auto"/>
        <w:left w:val="none" w:sz="0" w:space="0" w:color="auto"/>
        <w:bottom w:val="none" w:sz="0" w:space="0" w:color="auto"/>
        <w:right w:val="none" w:sz="0" w:space="0" w:color="auto"/>
      </w:divBdr>
    </w:div>
    <w:div w:id="866720524">
      <w:bodyDiv w:val="1"/>
      <w:marLeft w:val="0"/>
      <w:marRight w:val="0"/>
      <w:marTop w:val="0"/>
      <w:marBottom w:val="0"/>
      <w:divBdr>
        <w:top w:val="none" w:sz="0" w:space="0" w:color="auto"/>
        <w:left w:val="none" w:sz="0" w:space="0" w:color="auto"/>
        <w:bottom w:val="none" w:sz="0" w:space="0" w:color="auto"/>
        <w:right w:val="none" w:sz="0" w:space="0" w:color="auto"/>
      </w:divBdr>
      <w:divsChild>
        <w:div w:id="1460688790">
          <w:marLeft w:val="0"/>
          <w:marRight w:val="0"/>
          <w:marTop w:val="0"/>
          <w:marBottom w:val="0"/>
          <w:divBdr>
            <w:top w:val="none" w:sz="0" w:space="0" w:color="auto"/>
            <w:left w:val="none" w:sz="0" w:space="0" w:color="auto"/>
            <w:bottom w:val="none" w:sz="0" w:space="0" w:color="auto"/>
            <w:right w:val="none" w:sz="0" w:space="0" w:color="auto"/>
          </w:divBdr>
          <w:divsChild>
            <w:div w:id="1232540082">
              <w:marLeft w:val="0"/>
              <w:marRight w:val="0"/>
              <w:marTop w:val="0"/>
              <w:marBottom w:val="0"/>
              <w:divBdr>
                <w:top w:val="none" w:sz="0" w:space="0" w:color="auto"/>
                <w:left w:val="none" w:sz="0" w:space="0" w:color="auto"/>
                <w:bottom w:val="none" w:sz="0" w:space="0" w:color="auto"/>
                <w:right w:val="none" w:sz="0" w:space="0" w:color="auto"/>
              </w:divBdr>
              <w:divsChild>
                <w:div w:id="630213803">
                  <w:marLeft w:val="0"/>
                  <w:marRight w:val="0"/>
                  <w:marTop w:val="0"/>
                  <w:marBottom w:val="0"/>
                  <w:divBdr>
                    <w:top w:val="none" w:sz="0" w:space="0" w:color="auto"/>
                    <w:left w:val="none" w:sz="0" w:space="0" w:color="auto"/>
                    <w:bottom w:val="none" w:sz="0" w:space="0" w:color="auto"/>
                    <w:right w:val="none" w:sz="0" w:space="0" w:color="auto"/>
                  </w:divBdr>
                  <w:divsChild>
                    <w:div w:id="14427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22029">
      <w:bodyDiv w:val="1"/>
      <w:marLeft w:val="0"/>
      <w:marRight w:val="0"/>
      <w:marTop w:val="0"/>
      <w:marBottom w:val="0"/>
      <w:divBdr>
        <w:top w:val="none" w:sz="0" w:space="0" w:color="auto"/>
        <w:left w:val="none" w:sz="0" w:space="0" w:color="auto"/>
        <w:bottom w:val="none" w:sz="0" w:space="0" w:color="auto"/>
        <w:right w:val="none" w:sz="0" w:space="0" w:color="auto"/>
      </w:divBdr>
    </w:div>
    <w:div w:id="924651757">
      <w:bodyDiv w:val="1"/>
      <w:marLeft w:val="0"/>
      <w:marRight w:val="0"/>
      <w:marTop w:val="0"/>
      <w:marBottom w:val="0"/>
      <w:divBdr>
        <w:top w:val="none" w:sz="0" w:space="0" w:color="auto"/>
        <w:left w:val="none" w:sz="0" w:space="0" w:color="auto"/>
        <w:bottom w:val="none" w:sz="0" w:space="0" w:color="auto"/>
        <w:right w:val="none" w:sz="0" w:space="0" w:color="auto"/>
      </w:divBdr>
      <w:divsChild>
        <w:div w:id="1123156426">
          <w:marLeft w:val="0"/>
          <w:marRight w:val="0"/>
          <w:marTop w:val="0"/>
          <w:marBottom w:val="0"/>
          <w:divBdr>
            <w:top w:val="none" w:sz="0" w:space="0" w:color="auto"/>
            <w:left w:val="none" w:sz="0" w:space="0" w:color="auto"/>
            <w:bottom w:val="none" w:sz="0" w:space="0" w:color="auto"/>
            <w:right w:val="none" w:sz="0" w:space="0" w:color="auto"/>
          </w:divBdr>
          <w:divsChild>
            <w:div w:id="276186422">
              <w:marLeft w:val="0"/>
              <w:marRight w:val="0"/>
              <w:marTop w:val="0"/>
              <w:marBottom w:val="0"/>
              <w:divBdr>
                <w:top w:val="none" w:sz="0" w:space="0" w:color="auto"/>
                <w:left w:val="none" w:sz="0" w:space="0" w:color="auto"/>
                <w:bottom w:val="none" w:sz="0" w:space="0" w:color="auto"/>
                <w:right w:val="none" w:sz="0" w:space="0" w:color="auto"/>
              </w:divBdr>
              <w:divsChild>
                <w:div w:id="153183887">
                  <w:marLeft w:val="0"/>
                  <w:marRight w:val="0"/>
                  <w:marTop w:val="0"/>
                  <w:marBottom w:val="0"/>
                  <w:divBdr>
                    <w:top w:val="none" w:sz="0" w:space="0" w:color="auto"/>
                    <w:left w:val="none" w:sz="0" w:space="0" w:color="auto"/>
                    <w:bottom w:val="none" w:sz="0" w:space="0" w:color="auto"/>
                    <w:right w:val="none" w:sz="0" w:space="0" w:color="auto"/>
                  </w:divBdr>
                  <w:divsChild>
                    <w:div w:id="3253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0945">
      <w:bodyDiv w:val="1"/>
      <w:marLeft w:val="0"/>
      <w:marRight w:val="0"/>
      <w:marTop w:val="0"/>
      <w:marBottom w:val="0"/>
      <w:divBdr>
        <w:top w:val="none" w:sz="0" w:space="0" w:color="auto"/>
        <w:left w:val="none" w:sz="0" w:space="0" w:color="auto"/>
        <w:bottom w:val="none" w:sz="0" w:space="0" w:color="auto"/>
        <w:right w:val="none" w:sz="0" w:space="0" w:color="auto"/>
      </w:divBdr>
    </w:div>
    <w:div w:id="1080249216">
      <w:bodyDiv w:val="1"/>
      <w:marLeft w:val="0"/>
      <w:marRight w:val="0"/>
      <w:marTop w:val="0"/>
      <w:marBottom w:val="0"/>
      <w:divBdr>
        <w:top w:val="none" w:sz="0" w:space="0" w:color="auto"/>
        <w:left w:val="none" w:sz="0" w:space="0" w:color="auto"/>
        <w:bottom w:val="none" w:sz="0" w:space="0" w:color="auto"/>
        <w:right w:val="none" w:sz="0" w:space="0" w:color="auto"/>
      </w:divBdr>
      <w:divsChild>
        <w:div w:id="536703713">
          <w:marLeft w:val="0"/>
          <w:marRight w:val="0"/>
          <w:marTop w:val="0"/>
          <w:marBottom w:val="0"/>
          <w:divBdr>
            <w:top w:val="none" w:sz="0" w:space="0" w:color="auto"/>
            <w:left w:val="none" w:sz="0" w:space="0" w:color="auto"/>
            <w:bottom w:val="none" w:sz="0" w:space="0" w:color="auto"/>
            <w:right w:val="none" w:sz="0" w:space="0" w:color="auto"/>
          </w:divBdr>
          <w:divsChild>
            <w:div w:id="1413241273">
              <w:marLeft w:val="0"/>
              <w:marRight w:val="0"/>
              <w:marTop w:val="0"/>
              <w:marBottom w:val="0"/>
              <w:divBdr>
                <w:top w:val="none" w:sz="0" w:space="0" w:color="auto"/>
                <w:left w:val="none" w:sz="0" w:space="0" w:color="auto"/>
                <w:bottom w:val="none" w:sz="0" w:space="0" w:color="auto"/>
                <w:right w:val="none" w:sz="0" w:space="0" w:color="auto"/>
              </w:divBdr>
              <w:divsChild>
                <w:div w:id="13854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70605">
      <w:bodyDiv w:val="1"/>
      <w:marLeft w:val="0"/>
      <w:marRight w:val="0"/>
      <w:marTop w:val="0"/>
      <w:marBottom w:val="0"/>
      <w:divBdr>
        <w:top w:val="none" w:sz="0" w:space="0" w:color="auto"/>
        <w:left w:val="none" w:sz="0" w:space="0" w:color="auto"/>
        <w:bottom w:val="none" w:sz="0" w:space="0" w:color="auto"/>
        <w:right w:val="none" w:sz="0" w:space="0" w:color="auto"/>
      </w:divBdr>
      <w:divsChild>
        <w:div w:id="556551884">
          <w:marLeft w:val="0"/>
          <w:marRight w:val="0"/>
          <w:marTop w:val="0"/>
          <w:marBottom w:val="0"/>
          <w:divBdr>
            <w:top w:val="none" w:sz="0" w:space="0" w:color="auto"/>
            <w:left w:val="none" w:sz="0" w:space="0" w:color="auto"/>
            <w:bottom w:val="none" w:sz="0" w:space="0" w:color="auto"/>
            <w:right w:val="none" w:sz="0" w:space="0" w:color="auto"/>
          </w:divBdr>
          <w:divsChild>
            <w:div w:id="625279849">
              <w:marLeft w:val="0"/>
              <w:marRight w:val="0"/>
              <w:marTop w:val="0"/>
              <w:marBottom w:val="0"/>
              <w:divBdr>
                <w:top w:val="none" w:sz="0" w:space="0" w:color="auto"/>
                <w:left w:val="none" w:sz="0" w:space="0" w:color="auto"/>
                <w:bottom w:val="none" w:sz="0" w:space="0" w:color="auto"/>
                <w:right w:val="none" w:sz="0" w:space="0" w:color="auto"/>
              </w:divBdr>
              <w:divsChild>
                <w:div w:id="1785617812">
                  <w:marLeft w:val="0"/>
                  <w:marRight w:val="0"/>
                  <w:marTop w:val="0"/>
                  <w:marBottom w:val="0"/>
                  <w:divBdr>
                    <w:top w:val="none" w:sz="0" w:space="0" w:color="auto"/>
                    <w:left w:val="none" w:sz="0" w:space="0" w:color="auto"/>
                    <w:bottom w:val="none" w:sz="0" w:space="0" w:color="auto"/>
                    <w:right w:val="none" w:sz="0" w:space="0" w:color="auto"/>
                  </w:divBdr>
                </w:div>
              </w:divsChild>
            </w:div>
            <w:div w:id="505942024">
              <w:marLeft w:val="0"/>
              <w:marRight w:val="0"/>
              <w:marTop w:val="0"/>
              <w:marBottom w:val="0"/>
              <w:divBdr>
                <w:top w:val="none" w:sz="0" w:space="0" w:color="auto"/>
                <w:left w:val="none" w:sz="0" w:space="0" w:color="auto"/>
                <w:bottom w:val="none" w:sz="0" w:space="0" w:color="auto"/>
                <w:right w:val="none" w:sz="0" w:space="0" w:color="auto"/>
              </w:divBdr>
              <w:divsChild>
                <w:div w:id="17382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5485">
          <w:marLeft w:val="0"/>
          <w:marRight w:val="0"/>
          <w:marTop w:val="0"/>
          <w:marBottom w:val="0"/>
          <w:divBdr>
            <w:top w:val="none" w:sz="0" w:space="0" w:color="auto"/>
            <w:left w:val="none" w:sz="0" w:space="0" w:color="auto"/>
            <w:bottom w:val="none" w:sz="0" w:space="0" w:color="auto"/>
            <w:right w:val="none" w:sz="0" w:space="0" w:color="auto"/>
          </w:divBdr>
          <w:divsChild>
            <w:div w:id="148254701">
              <w:marLeft w:val="0"/>
              <w:marRight w:val="0"/>
              <w:marTop w:val="0"/>
              <w:marBottom w:val="0"/>
              <w:divBdr>
                <w:top w:val="none" w:sz="0" w:space="0" w:color="auto"/>
                <w:left w:val="none" w:sz="0" w:space="0" w:color="auto"/>
                <w:bottom w:val="none" w:sz="0" w:space="0" w:color="auto"/>
                <w:right w:val="none" w:sz="0" w:space="0" w:color="auto"/>
              </w:divBdr>
              <w:divsChild>
                <w:div w:id="2110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01610">
      <w:bodyDiv w:val="1"/>
      <w:marLeft w:val="0"/>
      <w:marRight w:val="0"/>
      <w:marTop w:val="0"/>
      <w:marBottom w:val="0"/>
      <w:divBdr>
        <w:top w:val="none" w:sz="0" w:space="0" w:color="auto"/>
        <w:left w:val="none" w:sz="0" w:space="0" w:color="auto"/>
        <w:bottom w:val="none" w:sz="0" w:space="0" w:color="auto"/>
        <w:right w:val="none" w:sz="0" w:space="0" w:color="auto"/>
      </w:divBdr>
      <w:divsChild>
        <w:div w:id="1260523513">
          <w:marLeft w:val="0"/>
          <w:marRight w:val="0"/>
          <w:marTop w:val="0"/>
          <w:marBottom w:val="0"/>
          <w:divBdr>
            <w:top w:val="none" w:sz="0" w:space="0" w:color="auto"/>
            <w:left w:val="none" w:sz="0" w:space="0" w:color="auto"/>
            <w:bottom w:val="none" w:sz="0" w:space="0" w:color="auto"/>
            <w:right w:val="none" w:sz="0" w:space="0" w:color="auto"/>
          </w:divBdr>
          <w:divsChild>
            <w:div w:id="1028337839">
              <w:marLeft w:val="0"/>
              <w:marRight w:val="0"/>
              <w:marTop w:val="0"/>
              <w:marBottom w:val="0"/>
              <w:divBdr>
                <w:top w:val="none" w:sz="0" w:space="0" w:color="auto"/>
                <w:left w:val="none" w:sz="0" w:space="0" w:color="auto"/>
                <w:bottom w:val="none" w:sz="0" w:space="0" w:color="auto"/>
                <w:right w:val="none" w:sz="0" w:space="0" w:color="auto"/>
              </w:divBdr>
              <w:divsChild>
                <w:div w:id="853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47346">
      <w:bodyDiv w:val="1"/>
      <w:marLeft w:val="0"/>
      <w:marRight w:val="0"/>
      <w:marTop w:val="0"/>
      <w:marBottom w:val="0"/>
      <w:divBdr>
        <w:top w:val="none" w:sz="0" w:space="0" w:color="auto"/>
        <w:left w:val="none" w:sz="0" w:space="0" w:color="auto"/>
        <w:bottom w:val="none" w:sz="0" w:space="0" w:color="auto"/>
        <w:right w:val="none" w:sz="0" w:space="0" w:color="auto"/>
      </w:divBdr>
      <w:divsChild>
        <w:div w:id="964431832">
          <w:marLeft w:val="0"/>
          <w:marRight w:val="0"/>
          <w:marTop w:val="0"/>
          <w:marBottom w:val="0"/>
          <w:divBdr>
            <w:top w:val="none" w:sz="0" w:space="0" w:color="auto"/>
            <w:left w:val="none" w:sz="0" w:space="0" w:color="auto"/>
            <w:bottom w:val="none" w:sz="0" w:space="0" w:color="auto"/>
            <w:right w:val="none" w:sz="0" w:space="0" w:color="auto"/>
          </w:divBdr>
          <w:divsChild>
            <w:div w:id="2041003912">
              <w:marLeft w:val="0"/>
              <w:marRight w:val="0"/>
              <w:marTop w:val="0"/>
              <w:marBottom w:val="0"/>
              <w:divBdr>
                <w:top w:val="none" w:sz="0" w:space="0" w:color="auto"/>
                <w:left w:val="none" w:sz="0" w:space="0" w:color="auto"/>
                <w:bottom w:val="none" w:sz="0" w:space="0" w:color="auto"/>
                <w:right w:val="none" w:sz="0" w:space="0" w:color="auto"/>
              </w:divBdr>
              <w:divsChild>
                <w:div w:id="442312623">
                  <w:marLeft w:val="0"/>
                  <w:marRight w:val="0"/>
                  <w:marTop w:val="0"/>
                  <w:marBottom w:val="0"/>
                  <w:divBdr>
                    <w:top w:val="none" w:sz="0" w:space="0" w:color="auto"/>
                    <w:left w:val="none" w:sz="0" w:space="0" w:color="auto"/>
                    <w:bottom w:val="none" w:sz="0" w:space="0" w:color="auto"/>
                    <w:right w:val="none" w:sz="0" w:space="0" w:color="auto"/>
                  </w:divBdr>
                </w:div>
              </w:divsChild>
            </w:div>
            <w:div w:id="1011755843">
              <w:marLeft w:val="0"/>
              <w:marRight w:val="0"/>
              <w:marTop w:val="0"/>
              <w:marBottom w:val="0"/>
              <w:divBdr>
                <w:top w:val="none" w:sz="0" w:space="0" w:color="auto"/>
                <w:left w:val="none" w:sz="0" w:space="0" w:color="auto"/>
                <w:bottom w:val="none" w:sz="0" w:space="0" w:color="auto"/>
                <w:right w:val="none" w:sz="0" w:space="0" w:color="auto"/>
              </w:divBdr>
              <w:divsChild>
                <w:div w:id="13269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10181">
      <w:bodyDiv w:val="1"/>
      <w:marLeft w:val="0"/>
      <w:marRight w:val="0"/>
      <w:marTop w:val="0"/>
      <w:marBottom w:val="0"/>
      <w:divBdr>
        <w:top w:val="none" w:sz="0" w:space="0" w:color="auto"/>
        <w:left w:val="none" w:sz="0" w:space="0" w:color="auto"/>
        <w:bottom w:val="none" w:sz="0" w:space="0" w:color="auto"/>
        <w:right w:val="none" w:sz="0" w:space="0" w:color="auto"/>
      </w:divBdr>
      <w:divsChild>
        <w:div w:id="1331102219">
          <w:marLeft w:val="0"/>
          <w:marRight w:val="0"/>
          <w:marTop w:val="0"/>
          <w:marBottom w:val="0"/>
          <w:divBdr>
            <w:top w:val="none" w:sz="0" w:space="0" w:color="auto"/>
            <w:left w:val="none" w:sz="0" w:space="0" w:color="auto"/>
            <w:bottom w:val="none" w:sz="0" w:space="0" w:color="auto"/>
            <w:right w:val="none" w:sz="0" w:space="0" w:color="auto"/>
          </w:divBdr>
          <w:divsChild>
            <w:div w:id="1024864945">
              <w:marLeft w:val="0"/>
              <w:marRight w:val="0"/>
              <w:marTop w:val="0"/>
              <w:marBottom w:val="0"/>
              <w:divBdr>
                <w:top w:val="none" w:sz="0" w:space="0" w:color="auto"/>
                <w:left w:val="none" w:sz="0" w:space="0" w:color="auto"/>
                <w:bottom w:val="none" w:sz="0" w:space="0" w:color="auto"/>
                <w:right w:val="none" w:sz="0" w:space="0" w:color="auto"/>
              </w:divBdr>
              <w:divsChild>
                <w:div w:id="14665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6891">
      <w:bodyDiv w:val="1"/>
      <w:marLeft w:val="0"/>
      <w:marRight w:val="0"/>
      <w:marTop w:val="0"/>
      <w:marBottom w:val="0"/>
      <w:divBdr>
        <w:top w:val="none" w:sz="0" w:space="0" w:color="auto"/>
        <w:left w:val="none" w:sz="0" w:space="0" w:color="auto"/>
        <w:bottom w:val="none" w:sz="0" w:space="0" w:color="auto"/>
        <w:right w:val="none" w:sz="0" w:space="0" w:color="auto"/>
      </w:divBdr>
      <w:divsChild>
        <w:div w:id="890652669">
          <w:marLeft w:val="0"/>
          <w:marRight w:val="0"/>
          <w:marTop w:val="0"/>
          <w:marBottom w:val="0"/>
          <w:divBdr>
            <w:top w:val="none" w:sz="0" w:space="0" w:color="auto"/>
            <w:left w:val="none" w:sz="0" w:space="0" w:color="auto"/>
            <w:bottom w:val="none" w:sz="0" w:space="0" w:color="auto"/>
            <w:right w:val="none" w:sz="0" w:space="0" w:color="auto"/>
          </w:divBdr>
          <w:divsChild>
            <w:div w:id="1454013403">
              <w:marLeft w:val="0"/>
              <w:marRight w:val="0"/>
              <w:marTop w:val="0"/>
              <w:marBottom w:val="0"/>
              <w:divBdr>
                <w:top w:val="none" w:sz="0" w:space="0" w:color="auto"/>
                <w:left w:val="none" w:sz="0" w:space="0" w:color="auto"/>
                <w:bottom w:val="none" w:sz="0" w:space="0" w:color="auto"/>
                <w:right w:val="none" w:sz="0" w:space="0" w:color="auto"/>
              </w:divBdr>
              <w:divsChild>
                <w:div w:id="1893534726">
                  <w:marLeft w:val="0"/>
                  <w:marRight w:val="0"/>
                  <w:marTop w:val="0"/>
                  <w:marBottom w:val="0"/>
                  <w:divBdr>
                    <w:top w:val="none" w:sz="0" w:space="0" w:color="auto"/>
                    <w:left w:val="none" w:sz="0" w:space="0" w:color="auto"/>
                    <w:bottom w:val="none" w:sz="0" w:space="0" w:color="auto"/>
                    <w:right w:val="none" w:sz="0" w:space="0" w:color="auto"/>
                  </w:divBdr>
                  <w:divsChild>
                    <w:div w:id="7602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31323">
      <w:bodyDiv w:val="1"/>
      <w:marLeft w:val="0"/>
      <w:marRight w:val="0"/>
      <w:marTop w:val="0"/>
      <w:marBottom w:val="0"/>
      <w:divBdr>
        <w:top w:val="none" w:sz="0" w:space="0" w:color="auto"/>
        <w:left w:val="none" w:sz="0" w:space="0" w:color="auto"/>
        <w:bottom w:val="none" w:sz="0" w:space="0" w:color="auto"/>
        <w:right w:val="none" w:sz="0" w:space="0" w:color="auto"/>
      </w:divBdr>
    </w:div>
    <w:div w:id="1785927990">
      <w:bodyDiv w:val="1"/>
      <w:marLeft w:val="0"/>
      <w:marRight w:val="0"/>
      <w:marTop w:val="0"/>
      <w:marBottom w:val="0"/>
      <w:divBdr>
        <w:top w:val="none" w:sz="0" w:space="0" w:color="auto"/>
        <w:left w:val="none" w:sz="0" w:space="0" w:color="auto"/>
        <w:bottom w:val="none" w:sz="0" w:space="0" w:color="auto"/>
        <w:right w:val="none" w:sz="0" w:space="0" w:color="auto"/>
      </w:divBdr>
      <w:divsChild>
        <w:div w:id="201796180">
          <w:marLeft w:val="0"/>
          <w:marRight w:val="0"/>
          <w:marTop w:val="0"/>
          <w:marBottom w:val="0"/>
          <w:divBdr>
            <w:top w:val="none" w:sz="0" w:space="0" w:color="auto"/>
            <w:left w:val="none" w:sz="0" w:space="0" w:color="auto"/>
            <w:bottom w:val="none" w:sz="0" w:space="0" w:color="auto"/>
            <w:right w:val="none" w:sz="0" w:space="0" w:color="auto"/>
          </w:divBdr>
          <w:divsChild>
            <w:div w:id="1093090819">
              <w:marLeft w:val="0"/>
              <w:marRight w:val="0"/>
              <w:marTop w:val="0"/>
              <w:marBottom w:val="0"/>
              <w:divBdr>
                <w:top w:val="none" w:sz="0" w:space="0" w:color="auto"/>
                <w:left w:val="none" w:sz="0" w:space="0" w:color="auto"/>
                <w:bottom w:val="none" w:sz="0" w:space="0" w:color="auto"/>
                <w:right w:val="none" w:sz="0" w:space="0" w:color="auto"/>
              </w:divBdr>
              <w:divsChild>
                <w:div w:id="5589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09726">
      <w:bodyDiv w:val="1"/>
      <w:marLeft w:val="0"/>
      <w:marRight w:val="0"/>
      <w:marTop w:val="0"/>
      <w:marBottom w:val="0"/>
      <w:divBdr>
        <w:top w:val="none" w:sz="0" w:space="0" w:color="auto"/>
        <w:left w:val="none" w:sz="0" w:space="0" w:color="auto"/>
        <w:bottom w:val="none" w:sz="0" w:space="0" w:color="auto"/>
        <w:right w:val="none" w:sz="0" w:space="0" w:color="auto"/>
      </w:divBdr>
    </w:div>
    <w:div w:id="19626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s.birungi.14@uc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08F49-3247-4A49-922B-2AA9EDBC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BIRUNGI, Charles</dc:creator>
  <cp:lastModifiedBy>Charles BIRUNGI</cp:lastModifiedBy>
  <cp:revision>3</cp:revision>
  <dcterms:created xsi:type="dcterms:W3CDTF">2018-10-31T20:01:00Z</dcterms:created>
  <dcterms:modified xsi:type="dcterms:W3CDTF">2018-10-31T20:06:00Z</dcterms:modified>
</cp:coreProperties>
</file>