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D6" w:rsidRPr="0076755E" w:rsidRDefault="004A123E" w:rsidP="004A12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DEMOGRAPHIE SANITAIRE</w:t>
      </w:r>
      <w:r w:rsidR="00626150" w:rsidRPr="0076755E">
        <w:rPr>
          <w:rFonts w:ascii="Times New Roman" w:hAnsi="Times New Roman" w:cs="Times New Roman"/>
          <w:b/>
          <w:sz w:val="24"/>
          <w:szCs w:val="24"/>
        </w:rPr>
        <w:t xml:space="preserve"> ET </w:t>
      </w:r>
      <w:r w:rsidR="00006383" w:rsidRPr="0076755E">
        <w:rPr>
          <w:rFonts w:ascii="Times New Roman" w:hAnsi="Times New Roman" w:cs="Times New Roman"/>
          <w:b/>
          <w:sz w:val="24"/>
          <w:szCs w:val="24"/>
        </w:rPr>
        <w:t xml:space="preserve">EVOLUTION DES </w:t>
      </w:r>
      <w:r w:rsidR="00860571" w:rsidRPr="0076755E">
        <w:rPr>
          <w:rFonts w:ascii="Times New Roman" w:hAnsi="Times New Roman" w:cs="Times New Roman"/>
          <w:b/>
          <w:sz w:val="24"/>
          <w:szCs w:val="24"/>
        </w:rPr>
        <w:t>INDICATEURS DE SANTE</w:t>
      </w:r>
      <w:r w:rsidR="00F108C5" w:rsidRPr="0076755E">
        <w:rPr>
          <w:rFonts w:ascii="Times New Roman" w:hAnsi="Times New Roman" w:cs="Times New Roman"/>
          <w:b/>
          <w:sz w:val="24"/>
          <w:szCs w:val="24"/>
        </w:rPr>
        <w:t xml:space="preserve"> INFANTO-</w:t>
      </w:r>
      <w:r w:rsidR="007E418D" w:rsidRPr="0076755E">
        <w:rPr>
          <w:rFonts w:ascii="Times New Roman" w:hAnsi="Times New Roman" w:cs="Times New Roman"/>
          <w:b/>
          <w:sz w:val="24"/>
          <w:szCs w:val="24"/>
        </w:rPr>
        <w:t>JUVENILE</w:t>
      </w:r>
      <w:r w:rsidR="00F108C5" w:rsidRPr="0076755E">
        <w:rPr>
          <w:rFonts w:ascii="Times New Roman" w:hAnsi="Times New Roman" w:cs="Times New Roman"/>
          <w:b/>
          <w:sz w:val="24"/>
          <w:szCs w:val="24"/>
        </w:rPr>
        <w:t xml:space="preserve"> EN CÔTE D’IVOIRE</w:t>
      </w:r>
      <w:r w:rsidR="007E418D" w:rsidRPr="0076755E">
        <w:rPr>
          <w:rFonts w:ascii="Times New Roman" w:hAnsi="Times New Roman" w:cs="Times New Roman"/>
          <w:b/>
          <w:sz w:val="24"/>
          <w:szCs w:val="24"/>
        </w:rPr>
        <w:t xml:space="preserve"> DE 2012 à 2016</w:t>
      </w:r>
      <w:r w:rsidR="006C2375" w:rsidRPr="007675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C18" w:rsidRDefault="006D4614" w:rsidP="004A123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Auteur-présentateur : </w:t>
      </w:r>
      <w:proofErr w:type="spellStart"/>
      <w:r w:rsidR="00AE1C18">
        <w:rPr>
          <w:rFonts w:ascii="Times New Roman" w:eastAsia="Calibri" w:hAnsi="Times New Roman" w:cs="Times New Roman"/>
          <w:sz w:val="24"/>
          <w:szCs w:val="24"/>
        </w:rPr>
        <w:t>Sackou</w:t>
      </w:r>
      <w:proofErr w:type="spellEnd"/>
      <w:r w:rsidR="00AE1C18">
        <w:rPr>
          <w:rFonts w:ascii="Times New Roman" w:eastAsia="Calibri" w:hAnsi="Times New Roman" w:cs="Times New Roman"/>
          <w:sz w:val="24"/>
          <w:szCs w:val="24"/>
        </w:rPr>
        <w:t xml:space="preserve">-Kouakou Julie-Ghislaine </w:t>
      </w:r>
    </w:p>
    <w:p w:rsidR="00AE1C18" w:rsidRDefault="00AE1C18" w:rsidP="004A123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Centre de recherche en santé des populations et systèmes </w:t>
      </w:r>
      <w:r w:rsidR="006D4614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e santé/ Institut National de Santé Publique</w:t>
      </w:r>
      <w:r w:rsidR="006D4614">
        <w:rPr>
          <w:rFonts w:ascii="Times New Roman" w:eastAsia="Calibri" w:hAnsi="Times New Roman" w:cs="Times New Roman"/>
          <w:sz w:val="24"/>
          <w:szCs w:val="24"/>
        </w:rPr>
        <w:t xml:space="preserve"> (INSP)</w:t>
      </w:r>
      <w:r>
        <w:rPr>
          <w:rFonts w:ascii="Times New Roman" w:eastAsia="Calibri" w:hAnsi="Times New Roman" w:cs="Times New Roman"/>
          <w:sz w:val="24"/>
          <w:szCs w:val="24"/>
        </w:rPr>
        <w:t>-Abidjan Côte d’Ivoire</w:t>
      </w:r>
      <w:r w:rsidR="006D461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00225 03382447</w:t>
      </w:r>
      <w:r w:rsidR="006D46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455C34">
          <w:rPr>
            <w:rStyle w:val="Lienhypertexte"/>
            <w:rFonts w:ascii="Times New Roman" w:eastAsia="Calibri" w:hAnsi="Times New Roman" w:cs="Times New Roman"/>
            <w:sz w:val="24"/>
            <w:szCs w:val="24"/>
          </w:rPr>
          <w:t>juliekouakou77@gmail.com</w:t>
        </w:r>
      </w:hyperlink>
    </w:p>
    <w:p w:rsidR="00AE1C18" w:rsidRDefault="006D4614" w:rsidP="004A123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Co-auteurs : </w:t>
      </w:r>
      <w:r w:rsidR="00AE1C18">
        <w:rPr>
          <w:rFonts w:ascii="Times New Roman" w:eastAsia="Calibri" w:hAnsi="Times New Roman" w:cs="Times New Roman"/>
          <w:sz w:val="24"/>
          <w:szCs w:val="24"/>
        </w:rPr>
        <w:t xml:space="preserve">Kouamé Jérôme, </w:t>
      </w:r>
      <w:proofErr w:type="spellStart"/>
      <w:r w:rsidR="00AE1C18">
        <w:rPr>
          <w:rFonts w:ascii="Times New Roman" w:eastAsia="Calibri" w:hAnsi="Times New Roman" w:cs="Times New Roman"/>
          <w:sz w:val="24"/>
          <w:szCs w:val="24"/>
        </w:rPr>
        <w:t>Adou</w:t>
      </w:r>
      <w:proofErr w:type="spellEnd"/>
      <w:r w:rsidR="00AE1C18">
        <w:rPr>
          <w:rFonts w:ascii="Times New Roman" w:eastAsia="Calibri" w:hAnsi="Times New Roman" w:cs="Times New Roman"/>
          <w:sz w:val="24"/>
          <w:szCs w:val="24"/>
        </w:rPr>
        <w:t xml:space="preserve"> Philippe </w:t>
      </w:r>
      <w:proofErr w:type="spellStart"/>
      <w:r w:rsidR="00AE1C18">
        <w:rPr>
          <w:rFonts w:ascii="Times New Roman" w:eastAsia="Calibri" w:hAnsi="Times New Roman" w:cs="Times New Roman"/>
          <w:sz w:val="24"/>
          <w:szCs w:val="24"/>
        </w:rPr>
        <w:t>Agenor</w:t>
      </w:r>
      <w:proofErr w:type="spellEnd"/>
      <w:r w:rsidR="00AE1C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E1C18">
        <w:rPr>
          <w:rFonts w:ascii="Times New Roman" w:eastAsia="Calibri" w:hAnsi="Times New Roman" w:cs="Times New Roman"/>
          <w:sz w:val="24"/>
          <w:szCs w:val="24"/>
        </w:rPr>
        <w:t>Pongathié</w:t>
      </w:r>
      <w:proofErr w:type="spellEnd"/>
      <w:r w:rsidR="00AE1C18">
        <w:rPr>
          <w:rFonts w:ascii="Times New Roman" w:eastAsia="Calibri" w:hAnsi="Times New Roman" w:cs="Times New Roman"/>
          <w:sz w:val="24"/>
          <w:szCs w:val="24"/>
        </w:rPr>
        <w:t xml:space="preserve"> Adama, Mal</w:t>
      </w:r>
      <w:r w:rsidR="00A90C1A">
        <w:rPr>
          <w:rFonts w:ascii="Times New Roman" w:eastAsia="Calibri" w:hAnsi="Times New Roman" w:cs="Times New Roman"/>
          <w:sz w:val="24"/>
          <w:szCs w:val="24"/>
        </w:rPr>
        <w:t>é</w:t>
      </w:r>
      <w:r w:rsidR="00AE1C18">
        <w:rPr>
          <w:rFonts w:ascii="Times New Roman" w:eastAsia="Calibri" w:hAnsi="Times New Roman" w:cs="Times New Roman"/>
          <w:sz w:val="24"/>
          <w:szCs w:val="24"/>
        </w:rPr>
        <w:t xml:space="preserve"> Félix, Kouadio Luc</w:t>
      </w:r>
    </w:p>
    <w:p w:rsidR="004A123E" w:rsidRDefault="004A123E" w:rsidP="004A123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92972" w:rsidRPr="00534CB7" w:rsidRDefault="00AE1C18" w:rsidP="006D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18">
        <w:rPr>
          <w:rFonts w:ascii="Times New Roman" w:eastAsia="Calibri" w:hAnsi="Times New Roman" w:cs="Times New Roman"/>
          <w:b/>
          <w:sz w:val="24"/>
          <w:szCs w:val="24"/>
        </w:rPr>
        <w:t>Justification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="007E418D" w:rsidRPr="00534CB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 ressources humaines en santé participent à l’amélioration de l’accès aux services de santé et des indicateurs de santé</w:t>
      </w:r>
      <w:r w:rsidR="0076755E">
        <w:rPr>
          <w:rFonts w:ascii="Times New Roman" w:hAnsi="Times New Roman" w:cs="Times New Roman"/>
          <w:sz w:val="24"/>
          <w:szCs w:val="24"/>
        </w:rPr>
        <w:t xml:space="preserve"> dont ceux de la santé infanto-juvénile. Pour améliorer la démographie sanitaire, la</w:t>
      </w:r>
      <w:r w:rsidR="002F62D9" w:rsidRPr="00534CB7">
        <w:rPr>
          <w:rFonts w:ascii="Times New Roman" w:hAnsi="Times New Roman" w:cs="Times New Roman"/>
          <w:sz w:val="24"/>
          <w:szCs w:val="24"/>
        </w:rPr>
        <w:t xml:space="preserve"> </w:t>
      </w:r>
      <w:r w:rsidR="003D7B8A" w:rsidRPr="00534CB7">
        <w:rPr>
          <w:rFonts w:ascii="Times New Roman" w:hAnsi="Times New Roman" w:cs="Times New Roman"/>
          <w:sz w:val="24"/>
          <w:szCs w:val="24"/>
        </w:rPr>
        <w:t xml:space="preserve">Côte </w:t>
      </w:r>
      <w:r w:rsidR="00006383" w:rsidRPr="00534CB7">
        <w:rPr>
          <w:rFonts w:ascii="Times New Roman" w:hAnsi="Times New Roman" w:cs="Times New Roman"/>
          <w:sz w:val="24"/>
          <w:szCs w:val="24"/>
        </w:rPr>
        <w:t>d’Ivoire</w:t>
      </w:r>
      <w:r w:rsidR="0076755E">
        <w:rPr>
          <w:rFonts w:ascii="Times New Roman" w:hAnsi="Times New Roman" w:cs="Times New Roman"/>
          <w:sz w:val="24"/>
          <w:szCs w:val="24"/>
        </w:rPr>
        <w:t xml:space="preserve"> a adopté plusieurs stratégies dont </w:t>
      </w:r>
      <w:r w:rsidR="0076755E">
        <w:rPr>
          <w:rFonts w:ascii="Times New Roman" w:hAnsi="Times New Roman" w:cs="Times New Roman"/>
          <w:sz w:val="24"/>
          <w:szCs w:val="24"/>
        </w:rPr>
        <w:t>la régionalisation des postes</w:t>
      </w:r>
      <w:r w:rsidR="0076755E">
        <w:rPr>
          <w:rFonts w:ascii="Times New Roman" w:hAnsi="Times New Roman" w:cs="Times New Roman"/>
          <w:sz w:val="24"/>
          <w:szCs w:val="24"/>
        </w:rPr>
        <w:t xml:space="preserve"> depuis 2014. </w:t>
      </w:r>
    </w:p>
    <w:p w:rsidR="005E6DD3" w:rsidRPr="00534CB7" w:rsidRDefault="0076755E" w:rsidP="006D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5E">
        <w:rPr>
          <w:rFonts w:ascii="Times New Roman" w:hAnsi="Times New Roman" w:cs="Times New Roman"/>
          <w:b/>
          <w:sz w:val="24"/>
          <w:szCs w:val="24"/>
        </w:rPr>
        <w:t>Objectif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6D4614">
        <w:rPr>
          <w:rFonts w:ascii="Times New Roman" w:hAnsi="Times New Roman" w:cs="Times New Roman"/>
          <w:sz w:val="24"/>
          <w:szCs w:val="24"/>
        </w:rPr>
        <w:t>A</w:t>
      </w:r>
      <w:r w:rsidR="00980A01" w:rsidRPr="00534CB7">
        <w:rPr>
          <w:rFonts w:ascii="Times New Roman" w:hAnsi="Times New Roman" w:cs="Times New Roman"/>
          <w:sz w:val="24"/>
          <w:szCs w:val="24"/>
        </w:rPr>
        <w:t>nalyser</w:t>
      </w:r>
      <w:r w:rsidR="00F23E96" w:rsidRPr="00534CB7">
        <w:rPr>
          <w:rFonts w:ascii="Times New Roman" w:hAnsi="Times New Roman" w:cs="Times New Roman"/>
          <w:sz w:val="24"/>
          <w:szCs w:val="24"/>
        </w:rPr>
        <w:t xml:space="preserve"> les </w:t>
      </w:r>
      <w:r w:rsidR="00980A01" w:rsidRPr="00534CB7">
        <w:rPr>
          <w:rFonts w:ascii="Times New Roman" w:hAnsi="Times New Roman" w:cs="Times New Roman"/>
          <w:sz w:val="24"/>
          <w:szCs w:val="24"/>
        </w:rPr>
        <w:t>corrélations</w:t>
      </w:r>
      <w:r w:rsidR="00F23E96" w:rsidRPr="00534CB7">
        <w:rPr>
          <w:rFonts w:ascii="Times New Roman" w:hAnsi="Times New Roman" w:cs="Times New Roman"/>
          <w:sz w:val="24"/>
          <w:szCs w:val="24"/>
        </w:rPr>
        <w:t xml:space="preserve"> entre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F23E96" w:rsidRPr="00534CB7">
        <w:rPr>
          <w:rFonts w:ascii="Times New Roman" w:hAnsi="Times New Roman" w:cs="Times New Roman"/>
          <w:sz w:val="24"/>
          <w:szCs w:val="24"/>
        </w:rPr>
        <w:t xml:space="preserve">es indicateurs </w:t>
      </w:r>
      <w:r w:rsidR="004A123E" w:rsidRPr="00534CB7">
        <w:rPr>
          <w:rFonts w:ascii="Times New Roman" w:hAnsi="Times New Roman" w:cs="Times New Roman"/>
          <w:sz w:val="24"/>
          <w:szCs w:val="24"/>
        </w:rPr>
        <w:t>de démographie sanitaire</w:t>
      </w:r>
      <w:r w:rsidR="004A123E" w:rsidRPr="00A90C1A">
        <w:rPr>
          <w:rFonts w:ascii="Times New Roman" w:hAnsi="Times New Roman" w:cs="Times New Roman"/>
          <w:sz w:val="24"/>
          <w:szCs w:val="24"/>
        </w:rPr>
        <w:t xml:space="preserve"> </w:t>
      </w:r>
      <w:r w:rsidR="004A123E">
        <w:rPr>
          <w:rFonts w:ascii="Times New Roman" w:hAnsi="Times New Roman" w:cs="Times New Roman"/>
          <w:sz w:val="24"/>
          <w:szCs w:val="24"/>
        </w:rPr>
        <w:t xml:space="preserve">et ceux </w:t>
      </w:r>
      <w:r>
        <w:rPr>
          <w:rFonts w:ascii="Times New Roman" w:hAnsi="Times New Roman" w:cs="Times New Roman"/>
          <w:sz w:val="24"/>
          <w:szCs w:val="24"/>
        </w:rPr>
        <w:t xml:space="preserve">de santé infanto-juvénile </w:t>
      </w:r>
      <w:r w:rsidR="00A90C1A" w:rsidRPr="00534CB7">
        <w:rPr>
          <w:rFonts w:ascii="Times New Roman" w:hAnsi="Times New Roman" w:cs="Times New Roman"/>
          <w:sz w:val="24"/>
          <w:szCs w:val="24"/>
        </w:rPr>
        <w:t>sur la période 2012-2016</w:t>
      </w:r>
      <w:r w:rsidR="00530CE0">
        <w:rPr>
          <w:rFonts w:ascii="Times New Roman" w:hAnsi="Times New Roman" w:cs="Times New Roman"/>
          <w:sz w:val="24"/>
          <w:szCs w:val="24"/>
        </w:rPr>
        <w:t>.</w:t>
      </w:r>
      <w:r w:rsidR="00F23E96" w:rsidRPr="00534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CE0" w:rsidRDefault="0076755E" w:rsidP="006D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5E">
        <w:rPr>
          <w:rFonts w:ascii="Times New Roman" w:hAnsi="Times New Roman" w:cs="Times New Roman"/>
          <w:b/>
          <w:sz w:val="24"/>
          <w:szCs w:val="24"/>
        </w:rPr>
        <w:t>Méthode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4614">
        <w:rPr>
          <w:rFonts w:ascii="Times New Roman" w:hAnsi="Times New Roman" w:cs="Times New Roman"/>
          <w:sz w:val="24"/>
          <w:szCs w:val="24"/>
        </w:rPr>
        <w:t>Etude</w:t>
      </w:r>
      <w:r w:rsidR="00980EC3" w:rsidRPr="00534CB7">
        <w:rPr>
          <w:rFonts w:ascii="Times New Roman" w:hAnsi="Times New Roman" w:cs="Times New Roman"/>
          <w:sz w:val="24"/>
          <w:szCs w:val="24"/>
        </w:rPr>
        <w:t xml:space="preserve"> </w:t>
      </w:r>
      <w:r w:rsidR="00AD6A24" w:rsidRPr="00534CB7">
        <w:rPr>
          <w:rFonts w:ascii="Times New Roman" w:hAnsi="Times New Roman" w:cs="Times New Roman"/>
          <w:sz w:val="24"/>
          <w:szCs w:val="24"/>
        </w:rPr>
        <w:t>rétrospective</w:t>
      </w:r>
      <w:r w:rsidR="005A4E13" w:rsidRPr="00534CB7">
        <w:rPr>
          <w:rFonts w:ascii="Times New Roman" w:hAnsi="Times New Roman" w:cs="Times New Roman"/>
          <w:sz w:val="24"/>
          <w:szCs w:val="24"/>
        </w:rPr>
        <w:t xml:space="preserve"> </w:t>
      </w:r>
      <w:r w:rsidR="0001699A" w:rsidRPr="00534CB7">
        <w:rPr>
          <w:rFonts w:ascii="Times New Roman" w:hAnsi="Times New Roman" w:cs="Times New Roman"/>
          <w:sz w:val="24"/>
          <w:szCs w:val="24"/>
        </w:rPr>
        <w:t>des rapports annuels de la situation sanitaire</w:t>
      </w:r>
      <w:r w:rsidR="004A123E">
        <w:rPr>
          <w:rFonts w:ascii="Times New Roman" w:hAnsi="Times New Roman" w:cs="Times New Roman"/>
          <w:sz w:val="24"/>
          <w:szCs w:val="24"/>
        </w:rPr>
        <w:t xml:space="preserve"> en Côte d’Ivoire. </w:t>
      </w:r>
      <w:r w:rsidR="004A123E" w:rsidRPr="00534CB7">
        <w:rPr>
          <w:rFonts w:ascii="Times New Roman" w:hAnsi="Times New Roman" w:cs="Times New Roman"/>
          <w:sz w:val="24"/>
          <w:szCs w:val="24"/>
        </w:rPr>
        <w:t>Les indi</w:t>
      </w:r>
      <w:r w:rsidR="004A123E">
        <w:rPr>
          <w:rFonts w:ascii="Times New Roman" w:hAnsi="Times New Roman" w:cs="Times New Roman"/>
          <w:sz w:val="24"/>
          <w:szCs w:val="24"/>
        </w:rPr>
        <w:t xml:space="preserve">cateurs de ressources humaines pour la santé (RHS) </w:t>
      </w:r>
      <w:r w:rsidR="004A123E" w:rsidRPr="00534CB7">
        <w:rPr>
          <w:rFonts w:ascii="Times New Roman" w:hAnsi="Times New Roman" w:cs="Times New Roman"/>
          <w:sz w:val="24"/>
          <w:szCs w:val="24"/>
        </w:rPr>
        <w:t>étaient </w:t>
      </w:r>
      <w:r w:rsidR="004A123E">
        <w:rPr>
          <w:rFonts w:ascii="Times New Roman" w:hAnsi="Times New Roman" w:cs="Times New Roman"/>
          <w:sz w:val="24"/>
          <w:szCs w:val="24"/>
        </w:rPr>
        <w:t>les</w:t>
      </w:r>
      <w:r w:rsidR="006D4614">
        <w:rPr>
          <w:rFonts w:ascii="Times New Roman" w:hAnsi="Times New Roman" w:cs="Times New Roman"/>
          <w:sz w:val="24"/>
          <w:szCs w:val="24"/>
        </w:rPr>
        <w:t xml:space="preserve"> </w:t>
      </w:r>
      <w:r w:rsidR="004A123E">
        <w:rPr>
          <w:rFonts w:ascii="Times New Roman" w:hAnsi="Times New Roman" w:cs="Times New Roman"/>
          <w:sz w:val="24"/>
          <w:szCs w:val="24"/>
        </w:rPr>
        <w:t xml:space="preserve">ratios </w:t>
      </w:r>
      <w:r w:rsidR="004A123E" w:rsidRPr="00F43048">
        <w:rPr>
          <w:rFonts w:ascii="Times New Roman" w:hAnsi="Times New Roman" w:cs="Times New Roman"/>
          <w:sz w:val="24"/>
          <w:szCs w:val="24"/>
        </w:rPr>
        <w:t>médecin/population</w:t>
      </w:r>
      <w:r w:rsidR="004A123E">
        <w:rPr>
          <w:rFonts w:ascii="Times New Roman" w:hAnsi="Times New Roman" w:cs="Times New Roman"/>
          <w:sz w:val="24"/>
          <w:szCs w:val="24"/>
        </w:rPr>
        <w:t xml:space="preserve">, </w:t>
      </w:r>
      <w:r w:rsidR="004A123E" w:rsidRPr="00F43048">
        <w:rPr>
          <w:rFonts w:ascii="Times New Roman" w:hAnsi="Times New Roman" w:cs="Times New Roman"/>
          <w:sz w:val="24"/>
          <w:szCs w:val="24"/>
        </w:rPr>
        <w:t>infirmier/p</w:t>
      </w:r>
      <w:r w:rsidR="004A123E">
        <w:rPr>
          <w:rFonts w:ascii="Times New Roman" w:hAnsi="Times New Roman" w:cs="Times New Roman"/>
          <w:sz w:val="24"/>
          <w:szCs w:val="24"/>
        </w:rPr>
        <w:t xml:space="preserve">opulation et </w:t>
      </w:r>
      <w:r w:rsidR="004A123E" w:rsidRPr="00F43048">
        <w:rPr>
          <w:rFonts w:ascii="Times New Roman" w:hAnsi="Times New Roman" w:cs="Times New Roman"/>
          <w:sz w:val="24"/>
          <w:szCs w:val="24"/>
        </w:rPr>
        <w:t>sage-femme/</w:t>
      </w:r>
      <w:r w:rsidR="004A123E">
        <w:rPr>
          <w:rFonts w:ascii="Times New Roman" w:hAnsi="Times New Roman" w:cs="Times New Roman"/>
          <w:sz w:val="24"/>
          <w:szCs w:val="24"/>
        </w:rPr>
        <w:t>femmes en âge de procréer (FAP)</w:t>
      </w:r>
      <w:r w:rsidR="004A123E">
        <w:rPr>
          <w:rFonts w:ascii="Times New Roman" w:hAnsi="Times New Roman" w:cs="Times New Roman"/>
          <w:sz w:val="24"/>
          <w:szCs w:val="24"/>
        </w:rPr>
        <w:t xml:space="preserve">. </w:t>
      </w:r>
      <w:r w:rsidR="0072525C">
        <w:rPr>
          <w:rFonts w:ascii="Times New Roman" w:hAnsi="Times New Roman" w:cs="Times New Roman"/>
          <w:sz w:val="24"/>
          <w:szCs w:val="24"/>
        </w:rPr>
        <w:t>Les indicate</w:t>
      </w:r>
      <w:r w:rsidR="00BB076A">
        <w:rPr>
          <w:rFonts w:ascii="Times New Roman" w:hAnsi="Times New Roman" w:cs="Times New Roman"/>
          <w:sz w:val="24"/>
          <w:szCs w:val="24"/>
        </w:rPr>
        <w:t>urs de santé infanto-juv</w:t>
      </w:r>
      <w:r w:rsidR="00A90C1A">
        <w:rPr>
          <w:rFonts w:ascii="Times New Roman" w:hAnsi="Times New Roman" w:cs="Times New Roman"/>
          <w:sz w:val="24"/>
          <w:szCs w:val="24"/>
        </w:rPr>
        <w:t>é</w:t>
      </w:r>
      <w:r w:rsidR="00BB076A">
        <w:rPr>
          <w:rFonts w:ascii="Times New Roman" w:hAnsi="Times New Roman" w:cs="Times New Roman"/>
          <w:sz w:val="24"/>
          <w:szCs w:val="24"/>
        </w:rPr>
        <w:t>nile é</w:t>
      </w:r>
      <w:r w:rsidR="0072525C">
        <w:rPr>
          <w:rFonts w:ascii="Times New Roman" w:hAnsi="Times New Roman" w:cs="Times New Roman"/>
          <w:sz w:val="24"/>
          <w:szCs w:val="24"/>
        </w:rPr>
        <w:t>taient l</w:t>
      </w:r>
      <w:r w:rsidR="00F43048" w:rsidRPr="0072525C">
        <w:rPr>
          <w:rFonts w:ascii="Times New Roman" w:hAnsi="Times New Roman" w:cs="Times New Roman"/>
          <w:sz w:val="24"/>
          <w:szCs w:val="24"/>
        </w:rPr>
        <w:t>e</w:t>
      </w:r>
      <w:r w:rsidR="00AB61A3" w:rsidRPr="0072525C">
        <w:rPr>
          <w:rFonts w:ascii="Times New Roman" w:hAnsi="Times New Roman" w:cs="Times New Roman"/>
          <w:sz w:val="24"/>
          <w:szCs w:val="24"/>
        </w:rPr>
        <w:t>s</w:t>
      </w:r>
      <w:r w:rsidR="007104ED" w:rsidRPr="0072525C">
        <w:rPr>
          <w:rFonts w:ascii="Times New Roman" w:hAnsi="Times New Roman" w:cs="Times New Roman"/>
          <w:sz w:val="24"/>
          <w:szCs w:val="24"/>
        </w:rPr>
        <w:t xml:space="preserve"> incidences de la diarrhée</w:t>
      </w:r>
      <w:r w:rsidR="000B294D" w:rsidRPr="0072525C">
        <w:rPr>
          <w:rFonts w:ascii="Times New Roman" w:hAnsi="Times New Roman" w:cs="Times New Roman"/>
          <w:sz w:val="24"/>
          <w:szCs w:val="24"/>
        </w:rPr>
        <w:t>,</w:t>
      </w:r>
      <w:r w:rsidR="00AB61A3" w:rsidRPr="0072525C">
        <w:rPr>
          <w:rFonts w:ascii="Times New Roman" w:hAnsi="Times New Roman" w:cs="Times New Roman"/>
          <w:sz w:val="24"/>
          <w:szCs w:val="24"/>
        </w:rPr>
        <w:t xml:space="preserve"> </w:t>
      </w:r>
      <w:r w:rsidR="007104ED" w:rsidRPr="0072525C">
        <w:rPr>
          <w:rFonts w:ascii="Times New Roman" w:hAnsi="Times New Roman" w:cs="Times New Roman"/>
          <w:sz w:val="24"/>
          <w:szCs w:val="24"/>
        </w:rPr>
        <w:t>d</w:t>
      </w:r>
      <w:r w:rsidR="004A123E">
        <w:rPr>
          <w:rFonts w:ascii="Times New Roman" w:hAnsi="Times New Roman" w:cs="Times New Roman"/>
          <w:sz w:val="24"/>
          <w:szCs w:val="24"/>
        </w:rPr>
        <w:t>’</w:t>
      </w:r>
      <w:r w:rsidR="00A90C1A">
        <w:rPr>
          <w:rFonts w:ascii="Times New Roman" w:hAnsi="Times New Roman" w:cs="Times New Roman"/>
          <w:sz w:val="24"/>
          <w:szCs w:val="24"/>
        </w:rPr>
        <w:t>infections respiratoires aigües (IR</w:t>
      </w:r>
      <w:r w:rsidR="007104ED" w:rsidRPr="0072525C">
        <w:rPr>
          <w:rFonts w:ascii="Times New Roman" w:hAnsi="Times New Roman" w:cs="Times New Roman"/>
          <w:sz w:val="24"/>
          <w:szCs w:val="24"/>
        </w:rPr>
        <w:t>A</w:t>
      </w:r>
      <w:r w:rsidR="00A90C1A">
        <w:rPr>
          <w:rFonts w:ascii="Times New Roman" w:hAnsi="Times New Roman" w:cs="Times New Roman"/>
          <w:sz w:val="24"/>
          <w:szCs w:val="24"/>
        </w:rPr>
        <w:t>)</w:t>
      </w:r>
      <w:r w:rsidR="007104ED" w:rsidRPr="0072525C">
        <w:rPr>
          <w:rFonts w:ascii="Times New Roman" w:hAnsi="Times New Roman" w:cs="Times New Roman"/>
          <w:sz w:val="24"/>
          <w:szCs w:val="24"/>
        </w:rPr>
        <w:t xml:space="preserve">, du paludisme </w:t>
      </w:r>
      <w:r w:rsidR="00A90C1A">
        <w:rPr>
          <w:rFonts w:ascii="Times New Roman" w:hAnsi="Times New Roman" w:cs="Times New Roman"/>
          <w:sz w:val="24"/>
          <w:szCs w:val="24"/>
        </w:rPr>
        <w:t xml:space="preserve">et </w:t>
      </w:r>
      <w:r w:rsidR="007104ED" w:rsidRPr="0072525C">
        <w:rPr>
          <w:rFonts w:ascii="Times New Roman" w:hAnsi="Times New Roman" w:cs="Times New Roman"/>
          <w:sz w:val="24"/>
          <w:szCs w:val="24"/>
        </w:rPr>
        <w:t>de la malnutrition</w:t>
      </w:r>
      <w:r w:rsidR="00A90C1A">
        <w:rPr>
          <w:rFonts w:ascii="Times New Roman" w:hAnsi="Times New Roman" w:cs="Times New Roman"/>
          <w:sz w:val="24"/>
          <w:szCs w:val="24"/>
        </w:rPr>
        <w:t xml:space="preserve">. </w:t>
      </w:r>
      <w:r w:rsidR="00530CE0" w:rsidRPr="00534CB7">
        <w:rPr>
          <w:rFonts w:ascii="Times New Roman" w:hAnsi="Times New Roman" w:cs="Times New Roman"/>
          <w:sz w:val="24"/>
          <w:szCs w:val="24"/>
        </w:rPr>
        <w:t>L’évolution</w:t>
      </w:r>
      <w:r w:rsidR="0072525C">
        <w:rPr>
          <w:rFonts w:ascii="Times New Roman" w:hAnsi="Times New Roman" w:cs="Times New Roman"/>
          <w:sz w:val="24"/>
          <w:szCs w:val="24"/>
        </w:rPr>
        <w:t xml:space="preserve"> de la médiane</w:t>
      </w:r>
      <w:r w:rsidR="00534CB7" w:rsidRPr="00534CB7">
        <w:rPr>
          <w:rFonts w:ascii="Times New Roman" w:hAnsi="Times New Roman" w:cs="Times New Roman"/>
          <w:sz w:val="24"/>
          <w:szCs w:val="24"/>
        </w:rPr>
        <w:t xml:space="preserve"> </w:t>
      </w:r>
      <w:r w:rsidR="0072525C">
        <w:rPr>
          <w:rFonts w:ascii="Times New Roman" w:hAnsi="Times New Roman" w:cs="Times New Roman"/>
          <w:sz w:val="24"/>
          <w:szCs w:val="24"/>
        </w:rPr>
        <w:t xml:space="preserve">des </w:t>
      </w:r>
      <w:r w:rsidR="00534CB7" w:rsidRPr="00534CB7">
        <w:rPr>
          <w:rFonts w:ascii="Times New Roman" w:hAnsi="Times New Roman" w:cs="Times New Roman"/>
          <w:sz w:val="24"/>
          <w:szCs w:val="24"/>
        </w:rPr>
        <w:t>indicateur</w:t>
      </w:r>
      <w:r w:rsidR="0072525C">
        <w:rPr>
          <w:rFonts w:ascii="Times New Roman" w:hAnsi="Times New Roman" w:cs="Times New Roman"/>
          <w:sz w:val="24"/>
          <w:szCs w:val="24"/>
        </w:rPr>
        <w:t xml:space="preserve">s </w:t>
      </w:r>
      <w:r w:rsidR="00534CB7" w:rsidRPr="00534CB7">
        <w:rPr>
          <w:rFonts w:ascii="Times New Roman" w:hAnsi="Times New Roman" w:cs="Times New Roman"/>
          <w:sz w:val="24"/>
          <w:szCs w:val="24"/>
        </w:rPr>
        <w:t xml:space="preserve">a été </w:t>
      </w:r>
      <w:r w:rsidR="00E80C14">
        <w:rPr>
          <w:rFonts w:ascii="Times New Roman" w:hAnsi="Times New Roman" w:cs="Times New Roman"/>
          <w:sz w:val="24"/>
          <w:szCs w:val="24"/>
        </w:rPr>
        <w:t>décrite</w:t>
      </w:r>
      <w:r w:rsidR="00A90C1A">
        <w:rPr>
          <w:rFonts w:ascii="Times New Roman" w:hAnsi="Times New Roman" w:cs="Times New Roman"/>
          <w:sz w:val="24"/>
          <w:szCs w:val="24"/>
        </w:rPr>
        <w:t>. Celle des</w:t>
      </w:r>
      <w:r w:rsidR="00E80C14">
        <w:rPr>
          <w:rFonts w:ascii="Times New Roman" w:hAnsi="Times New Roman" w:cs="Times New Roman"/>
          <w:sz w:val="24"/>
          <w:szCs w:val="24"/>
        </w:rPr>
        <w:t xml:space="preserve"> </w:t>
      </w:r>
      <w:r w:rsidR="00A90C1A">
        <w:rPr>
          <w:rFonts w:ascii="Times New Roman" w:hAnsi="Times New Roman" w:cs="Times New Roman"/>
          <w:sz w:val="24"/>
          <w:szCs w:val="24"/>
        </w:rPr>
        <w:t>RHS a été</w:t>
      </w:r>
      <w:r w:rsidR="00E80C14">
        <w:rPr>
          <w:rFonts w:ascii="Times New Roman" w:hAnsi="Times New Roman" w:cs="Times New Roman"/>
          <w:sz w:val="24"/>
          <w:szCs w:val="24"/>
        </w:rPr>
        <w:t xml:space="preserve"> comparée aux normes de l’OMS.</w:t>
      </w:r>
      <w:r w:rsidR="00A90C1A">
        <w:rPr>
          <w:rFonts w:ascii="Times New Roman" w:hAnsi="Times New Roman" w:cs="Times New Roman"/>
          <w:sz w:val="24"/>
          <w:szCs w:val="24"/>
        </w:rPr>
        <w:t xml:space="preserve"> </w:t>
      </w:r>
      <w:r w:rsidR="00530CE0">
        <w:rPr>
          <w:rFonts w:ascii="Times New Roman" w:hAnsi="Times New Roman" w:cs="Times New Roman"/>
          <w:sz w:val="24"/>
          <w:szCs w:val="24"/>
        </w:rPr>
        <w:t xml:space="preserve">Le coefficient de </w:t>
      </w:r>
      <w:r w:rsidR="006243F1">
        <w:rPr>
          <w:rFonts w:ascii="Times New Roman" w:hAnsi="Times New Roman" w:cs="Times New Roman"/>
          <w:sz w:val="24"/>
          <w:szCs w:val="24"/>
        </w:rPr>
        <w:t>corrélation</w:t>
      </w:r>
      <w:r w:rsidR="00530CE0">
        <w:rPr>
          <w:rFonts w:ascii="Times New Roman" w:hAnsi="Times New Roman" w:cs="Times New Roman"/>
          <w:sz w:val="24"/>
          <w:szCs w:val="24"/>
        </w:rPr>
        <w:t xml:space="preserve"> de Pearson a ser</w:t>
      </w:r>
      <w:r w:rsidR="006243F1">
        <w:rPr>
          <w:rFonts w:ascii="Times New Roman" w:hAnsi="Times New Roman" w:cs="Times New Roman"/>
          <w:sz w:val="24"/>
          <w:szCs w:val="24"/>
        </w:rPr>
        <w:t>vi à mesurer le lien</w:t>
      </w:r>
      <w:r w:rsidR="00530CE0">
        <w:rPr>
          <w:rFonts w:ascii="Times New Roman" w:hAnsi="Times New Roman" w:cs="Times New Roman"/>
          <w:sz w:val="24"/>
          <w:szCs w:val="24"/>
        </w:rPr>
        <w:t xml:space="preserve"> entre les </w:t>
      </w:r>
      <w:r w:rsidR="0072525C">
        <w:rPr>
          <w:rFonts w:ascii="Times New Roman" w:hAnsi="Times New Roman" w:cs="Times New Roman"/>
          <w:sz w:val="24"/>
          <w:szCs w:val="24"/>
        </w:rPr>
        <w:t xml:space="preserve">deux groupes </w:t>
      </w:r>
      <w:r w:rsidR="00DD5AA6">
        <w:rPr>
          <w:rFonts w:ascii="Times New Roman" w:hAnsi="Times New Roman" w:cs="Times New Roman"/>
          <w:sz w:val="24"/>
          <w:szCs w:val="24"/>
        </w:rPr>
        <w:t>d’indicateurs.</w:t>
      </w:r>
      <w:r w:rsidR="00AA2DE9">
        <w:rPr>
          <w:rFonts w:ascii="Times New Roman" w:hAnsi="Times New Roman" w:cs="Times New Roman"/>
          <w:sz w:val="24"/>
          <w:szCs w:val="24"/>
        </w:rPr>
        <w:t xml:space="preserve"> Nous avons choisi de considérer les valeurs de  r  non comprises entre – 0,5 et 0,5.</w:t>
      </w:r>
    </w:p>
    <w:p w:rsidR="00597D6A" w:rsidRPr="000D1D8D" w:rsidRDefault="00530CE0" w:rsidP="006D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1A">
        <w:rPr>
          <w:rFonts w:ascii="Times New Roman" w:hAnsi="Times New Roman" w:cs="Times New Roman"/>
          <w:b/>
          <w:sz w:val="24"/>
          <w:szCs w:val="24"/>
        </w:rPr>
        <w:t>Résultats</w:t>
      </w:r>
      <w:r w:rsidR="00A90C1A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FC04EB" w:rsidRPr="00FC04EB">
        <w:rPr>
          <w:rFonts w:ascii="Times New Roman" w:hAnsi="Times New Roman" w:cs="Times New Roman"/>
          <w:sz w:val="24"/>
          <w:szCs w:val="24"/>
        </w:rPr>
        <w:t>Les incidences médianes des indicateurs de morbidité infanto-juv</w:t>
      </w:r>
      <w:r w:rsidR="00A90C1A">
        <w:rPr>
          <w:rFonts w:ascii="Times New Roman" w:hAnsi="Times New Roman" w:cs="Times New Roman"/>
          <w:sz w:val="24"/>
          <w:szCs w:val="24"/>
        </w:rPr>
        <w:t>é</w:t>
      </w:r>
      <w:r w:rsidR="00FC04EB" w:rsidRPr="00FC04EB">
        <w:rPr>
          <w:rFonts w:ascii="Times New Roman" w:hAnsi="Times New Roman" w:cs="Times New Roman"/>
          <w:sz w:val="24"/>
          <w:szCs w:val="24"/>
        </w:rPr>
        <w:t xml:space="preserve">nile </w:t>
      </w:r>
      <w:r w:rsidR="004A123E">
        <w:rPr>
          <w:rFonts w:ascii="Times New Roman" w:hAnsi="Times New Roman" w:cs="Times New Roman"/>
          <w:sz w:val="24"/>
          <w:szCs w:val="24"/>
        </w:rPr>
        <w:t xml:space="preserve">sont </w:t>
      </w:r>
      <w:r w:rsidR="006D4614">
        <w:rPr>
          <w:rFonts w:ascii="Times New Roman" w:hAnsi="Times New Roman" w:cs="Times New Roman"/>
          <w:sz w:val="24"/>
          <w:szCs w:val="24"/>
        </w:rPr>
        <w:t>p</w:t>
      </w:r>
      <w:r w:rsidR="004A123E">
        <w:rPr>
          <w:rFonts w:ascii="Times New Roman" w:hAnsi="Times New Roman" w:cs="Times New Roman"/>
          <w:sz w:val="24"/>
          <w:szCs w:val="24"/>
        </w:rPr>
        <w:t>assées</w:t>
      </w:r>
      <w:r w:rsidR="00FC04EB" w:rsidRPr="00FC04EB">
        <w:rPr>
          <w:rFonts w:ascii="Times New Roman" w:hAnsi="Times New Roman" w:cs="Times New Roman"/>
          <w:sz w:val="24"/>
          <w:szCs w:val="24"/>
        </w:rPr>
        <w:t xml:space="preserve"> de</w:t>
      </w:r>
      <w:r w:rsidR="00A90C1A">
        <w:rPr>
          <w:rFonts w:ascii="Times New Roman" w:hAnsi="Times New Roman" w:cs="Times New Roman"/>
          <w:sz w:val="24"/>
          <w:szCs w:val="24"/>
        </w:rPr>
        <w:t xml:space="preserve"> </w:t>
      </w:r>
      <w:r w:rsidR="000D1D8D" w:rsidRPr="000D1D8D">
        <w:rPr>
          <w:rFonts w:ascii="Times New Roman" w:hAnsi="Times New Roman" w:cs="Times New Roman"/>
          <w:sz w:val="24"/>
          <w:szCs w:val="24"/>
        </w:rPr>
        <w:t>293</w:t>
      </w:r>
      <w:bookmarkStart w:id="1" w:name="_Hlk535949065"/>
      <w:r w:rsidR="00A90C1A">
        <w:rPr>
          <w:rFonts w:ascii="Times New Roman" w:hAnsi="Times New Roman" w:cs="Times New Roman"/>
          <w:sz w:val="24"/>
          <w:szCs w:val="24"/>
        </w:rPr>
        <w:t>‰</w:t>
      </w:r>
      <w:bookmarkEnd w:id="1"/>
      <w:r w:rsidR="00A90C1A" w:rsidRPr="000D1D8D">
        <w:rPr>
          <w:rFonts w:ascii="Times New Roman" w:hAnsi="Times New Roman" w:cs="Times New Roman"/>
          <w:sz w:val="24"/>
          <w:szCs w:val="24"/>
        </w:rPr>
        <w:t xml:space="preserve"> à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558</w:t>
      </w:r>
      <w:r w:rsidR="00A90C1A">
        <w:rPr>
          <w:rFonts w:ascii="Times New Roman" w:hAnsi="Times New Roman" w:cs="Times New Roman"/>
          <w:sz w:val="24"/>
          <w:szCs w:val="24"/>
        </w:rPr>
        <w:t>‰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pour le paludisme, de 68,32</w:t>
      </w:r>
      <w:r w:rsidR="000857C3">
        <w:rPr>
          <w:rFonts w:ascii="Times New Roman" w:hAnsi="Times New Roman" w:cs="Times New Roman"/>
          <w:sz w:val="24"/>
          <w:szCs w:val="24"/>
        </w:rPr>
        <w:t xml:space="preserve"> </w:t>
      </w:r>
      <w:r w:rsidR="00A90C1A">
        <w:rPr>
          <w:rFonts w:ascii="Times New Roman" w:hAnsi="Times New Roman" w:cs="Times New Roman"/>
          <w:sz w:val="24"/>
          <w:szCs w:val="24"/>
        </w:rPr>
        <w:t>‰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à 95,24</w:t>
      </w:r>
      <w:r w:rsidR="00A90C1A">
        <w:rPr>
          <w:rFonts w:ascii="Times New Roman" w:hAnsi="Times New Roman" w:cs="Times New Roman"/>
          <w:sz w:val="24"/>
          <w:szCs w:val="24"/>
        </w:rPr>
        <w:t>‰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pour la diarrhée</w:t>
      </w:r>
      <w:r w:rsidR="000857C3">
        <w:rPr>
          <w:rFonts w:ascii="Times New Roman" w:hAnsi="Times New Roman" w:cs="Times New Roman"/>
          <w:sz w:val="24"/>
          <w:szCs w:val="24"/>
        </w:rPr>
        <w:t xml:space="preserve"> et </w:t>
      </w:r>
      <w:r w:rsidR="000D1D8D" w:rsidRPr="000D1D8D">
        <w:rPr>
          <w:rFonts w:ascii="Times New Roman" w:hAnsi="Times New Roman" w:cs="Times New Roman"/>
          <w:sz w:val="24"/>
          <w:szCs w:val="24"/>
        </w:rPr>
        <w:t>de 6 à 9,43</w:t>
      </w:r>
      <w:r w:rsidR="00A90C1A">
        <w:rPr>
          <w:rFonts w:ascii="Times New Roman" w:hAnsi="Times New Roman" w:cs="Times New Roman"/>
          <w:sz w:val="24"/>
          <w:szCs w:val="24"/>
        </w:rPr>
        <w:t>‰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pour la malnutrition. L’incidence médiane des IRA </w:t>
      </w:r>
      <w:r w:rsidR="00A90C1A" w:rsidRPr="000D1D8D">
        <w:rPr>
          <w:rFonts w:ascii="Times New Roman" w:hAnsi="Times New Roman" w:cs="Times New Roman"/>
          <w:sz w:val="24"/>
          <w:szCs w:val="24"/>
        </w:rPr>
        <w:t>a augmenté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d’environ 50% de 2012 à 2015 avant de baisser en 2016 (174</w:t>
      </w:r>
      <w:r w:rsidR="00A90C1A">
        <w:rPr>
          <w:rFonts w:ascii="Times New Roman" w:hAnsi="Times New Roman" w:cs="Times New Roman"/>
          <w:sz w:val="24"/>
          <w:szCs w:val="24"/>
        </w:rPr>
        <w:t>‰</w:t>
      </w:r>
      <w:r w:rsidR="000D1D8D" w:rsidRPr="000D1D8D">
        <w:rPr>
          <w:rFonts w:ascii="Times New Roman" w:hAnsi="Times New Roman" w:cs="Times New Roman"/>
          <w:sz w:val="24"/>
          <w:szCs w:val="24"/>
        </w:rPr>
        <w:t>).</w:t>
      </w:r>
      <w:r w:rsidR="004A123E">
        <w:rPr>
          <w:rFonts w:ascii="Times New Roman" w:hAnsi="Times New Roman" w:cs="Times New Roman"/>
          <w:sz w:val="24"/>
          <w:szCs w:val="24"/>
        </w:rPr>
        <w:t xml:space="preserve"> </w:t>
      </w:r>
      <w:r w:rsidR="0027562F">
        <w:rPr>
          <w:rFonts w:ascii="Times New Roman" w:hAnsi="Times New Roman" w:cs="Times New Roman"/>
          <w:sz w:val="24"/>
          <w:szCs w:val="24"/>
        </w:rPr>
        <w:t>La médiane d</w:t>
      </w:r>
      <w:r w:rsidR="000D1D8D" w:rsidRPr="000D1D8D">
        <w:rPr>
          <w:rFonts w:ascii="Times New Roman" w:hAnsi="Times New Roman" w:cs="Times New Roman"/>
          <w:sz w:val="24"/>
          <w:szCs w:val="24"/>
        </w:rPr>
        <w:t>es ratios population/</w:t>
      </w:r>
      <w:r w:rsidR="00A90C1A" w:rsidRPr="000D1D8D">
        <w:rPr>
          <w:rFonts w:ascii="Times New Roman" w:hAnsi="Times New Roman" w:cs="Times New Roman"/>
          <w:sz w:val="24"/>
          <w:szCs w:val="24"/>
        </w:rPr>
        <w:t>médecin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s</w:t>
      </w:r>
      <w:r w:rsidR="0027562F">
        <w:rPr>
          <w:rFonts w:ascii="Times New Roman" w:hAnsi="Times New Roman" w:cs="Times New Roman"/>
          <w:sz w:val="24"/>
          <w:szCs w:val="24"/>
        </w:rPr>
        <w:t>’est</w:t>
      </w:r>
      <w:r w:rsidR="00A90C1A">
        <w:rPr>
          <w:rFonts w:ascii="Times New Roman" w:hAnsi="Times New Roman" w:cs="Times New Roman"/>
          <w:sz w:val="24"/>
          <w:szCs w:val="24"/>
        </w:rPr>
        <w:t xml:space="preserve"> amélioré</w:t>
      </w:r>
      <w:r w:rsidR="0027562F">
        <w:rPr>
          <w:rFonts w:ascii="Times New Roman" w:hAnsi="Times New Roman" w:cs="Times New Roman"/>
          <w:sz w:val="24"/>
          <w:szCs w:val="24"/>
        </w:rPr>
        <w:t>e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mais rest</w:t>
      </w:r>
      <w:r w:rsidR="00A90C1A">
        <w:rPr>
          <w:rFonts w:ascii="Times New Roman" w:hAnsi="Times New Roman" w:cs="Times New Roman"/>
          <w:sz w:val="24"/>
          <w:szCs w:val="24"/>
        </w:rPr>
        <w:t>ai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t en </w:t>
      </w:r>
      <w:r w:rsidR="00A90C1A" w:rsidRPr="000D1D8D">
        <w:rPr>
          <w:rFonts w:ascii="Times New Roman" w:hAnsi="Times New Roman" w:cs="Times New Roman"/>
          <w:sz w:val="24"/>
          <w:szCs w:val="24"/>
        </w:rPr>
        <w:t>deçà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de la norme de l’OMS</w:t>
      </w:r>
      <w:r w:rsidR="00A90C1A">
        <w:rPr>
          <w:rFonts w:ascii="Times New Roman" w:hAnsi="Times New Roman" w:cs="Times New Roman"/>
          <w:sz w:val="24"/>
          <w:szCs w:val="24"/>
        </w:rPr>
        <w:t xml:space="preserve"> de 1 médecin pour 10000 habitants</w:t>
      </w:r>
      <w:r w:rsidR="000D1D8D" w:rsidRPr="000D1D8D">
        <w:rPr>
          <w:rFonts w:ascii="Times New Roman" w:hAnsi="Times New Roman" w:cs="Times New Roman"/>
          <w:sz w:val="24"/>
          <w:szCs w:val="24"/>
        </w:rPr>
        <w:t>.</w:t>
      </w:r>
      <w:r w:rsidR="00A90C1A">
        <w:rPr>
          <w:rFonts w:ascii="Times New Roman" w:hAnsi="Times New Roman" w:cs="Times New Roman"/>
          <w:sz w:val="24"/>
          <w:szCs w:val="24"/>
        </w:rPr>
        <w:t xml:space="preserve"> </w:t>
      </w:r>
      <w:r w:rsidR="006D4614">
        <w:rPr>
          <w:rFonts w:ascii="Times New Roman" w:hAnsi="Times New Roman" w:cs="Times New Roman"/>
          <w:sz w:val="24"/>
          <w:szCs w:val="24"/>
        </w:rPr>
        <w:t>Les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ratios </w:t>
      </w:r>
      <w:r w:rsidR="0027562F">
        <w:rPr>
          <w:rFonts w:ascii="Times New Roman" w:hAnsi="Times New Roman" w:cs="Times New Roman"/>
          <w:sz w:val="24"/>
          <w:szCs w:val="24"/>
        </w:rPr>
        <w:t xml:space="preserve">médians </w:t>
      </w:r>
      <w:r w:rsidR="000D1D8D" w:rsidRPr="000D1D8D">
        <w:rPr>
          <w:rFonts w:ascii="Times New Roman" w:hAnsi="Times New Roman" w:cs="Times New Roman"/>
          <w:sz w:val="24"/>
          <w:szCs w:val="24"/>
        </w:rPr>
        <w:t>population/</w:t>
      </w:r>
      <w:r w:rsidR="00AA2DE9">
        <w:rPr>
          <w:rFonts w:ascii="Times New Roman" w:hAnsi="Times New Roman" w:cs="Times New Roman"/>
          <w:sz w:val="24"/>
          <w:szCs w:val="24"/>
        </w:rPr>
        <w:t>infirmier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et </w:t>
      </w:r>
      <w:r w:rsidR="00A90C1A" w:rsidRPr="000D1D8D">
        <w:rPr>
          <w:rFonts w:ascii="Times New Roman" w:hAnsi="Times New Roman" w:cs="Times New Roman"/>
          <w:sz w:val="24"/>
          <w:szCs w:val="24"/>
        </w:rPr>
        <w:t>sage-femme</w:t>
      </w:r>
      <w:r w:rsidR="006D4614">
        <w:rPr>
          <w:rFonts w:ascii="Times New Roman" w:hAnsi="Times New Roman" w:cs="Times New Roman"/>
          <w:sz w:val="24"/>
          <w:szCs w:val="24"/>
        </w:rPr>
        <w:t xml:space="preserve"> </w:t>
      </w:r>
      <w:r w:rsidR="000D1D8D" w:rsidRPr="000D1D8D">
        <w:rPr>
          <w:rFonts w:ascii="Times New Roman" w:hAnsi="Times New Roman" w:cs="Times New Roman"/>
          <w:sz w:val="24"/>
          <w:szCs w:val="24"/>
        </w:rPr>
        <w:t>se sont améliorés de 2013 à 2016</w:t>
      </w:r>
      <w:r w:rsidR="00AA2DE9">
        <w:rPr>
          <w:rFonts w:ascii="Times New Roman" w:hAnsi="Times New Roman" w:cs="Times New Roman"/>
          <w:sz w:val="24"/>
          <w:szCs w:val="24"/>
        </w:rPr>
        <w:t xml:space="preserve"> passant respectivement de 1 </w:t>
      </w:r>
      <w:r w:rsidR="000D1D8D" w:rsidRPr="000D1D8D">
        <w:rPr>
          <w:rFonts w:ascii="Times New Roman" w:hAnsi="Times New Roman" w:cs="Times New Roman"/>
          <w:sz w:val="24"/>
          <w:szCs w:val="24"/>
        </w:rPr>
        <w:t>infirmier pour 4262 h</w:t>
      </w:r>
      <w:r w:rsidR="006D4614">
        <w:rPr>
          <w:rFonts w:ascii="Times New Roman" w:hAnsi="Times New Roman" w:cs="Times New Roman"/>
          <w:sz w:val="24"/>
          <w:szCs w:val="24"/>
        </w:rPr>
        <w:t>abitants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à 1 pou</w:t>
      </w:r>
      <w:r w:rsidR="00A90C1A">
        <w:rPr>
          <w:rFonts w:ascii="Times New Roman" w:hAnsi="Times New Roman" w:cs="Times New Roman"/>
          <w:sz w:val="24"/>
          <w:szCs w:val="24"/>
        </w:rPr>
        <w:t>r</w:t>
      </w:r>
      <w:r w:rsidR="00AA2DE9">
        <w:rPr>
          <w:rFonts w:ascii="Times New Roman" w:hAnsi="Times New Roman" w:cs="Times New Roman"/>
          <w:sz w:val="24"/>
          <w:szCs w:val="24"/>
        </w:rPr>
        <w:t xml:space="preserve"> 3069 e</w:t>
      </w:r>
      <w:r w:rsidR="000D1D8D" w:rsidRPr="000D1D8D">
        <w:rPr>
          <w:rFonts w:ascii="Times New Roman" w:hAnsi="Times New Roman" w:cs="Times New Roman"/>
          <w:sz w:val="24"/>
          <w:szCs w:val="24"/>
        </w:rPr>
        <w:t>t</w:t>
      </w:r>
      <w:r w:rsidR="00AA2DE9">
        <w:rPr>
          <w:rFonts w:ascii="Times New Roman" w:hAnsi="Times New Roman" w:cs="Times New Roman"/>
          <w:sz w:val="24"/>
          <w:szCs w:val="24"/>
        </w:rPr>
        <w:t xml:space="preserve"> </w:t>
      </w:r>
      <w:r w:rsidR="00597D6A">
        <w:rPr>
          <w:rFonts w:ascii="Times New Roman" w:hAnsi="Times New Roman" w:cs="Times New Roman"/>
          <w:sz w:val="24"/>
          <w:szCs w:val="24"/>
        </w:rPr>
        <w:t>d’</w:t>
      </w:r>
      <w:r w:rsidR="00597D6A" w:rsidRPr="000D1D8D">
        <w:rPr>
          <w:rFonts w:ascii="Times New Roman" w:hAnsi="Times New Roman" w:cs="Times New Roman"/>
          <w:sz w:val="24"/>
          <w:szCs w:val="24"/>
        </w:rPr>
        <w:t>une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</w:t>
      </w:r>
      <w:r w:rsidR="00A90C1A">
        <w:rPr>
          <w:rFonts w:ascii="Times New Roman" w:hAnsi="Times New Roman" w:cs="Times New Roman"/>
          <w:sz w:val="24"/>
          <w:szCs w:val="24"/>
        </w:rPr>
        <w:t>sage-femme</w:t>
      </w:r>
      <w:r w:rsidR="00AA2DE9">
        <w:rPr>
          <w:rFonts w:ascii="Times New Roman" w:hAnsi="Times New Roman" w:cs="Times New Roman"/>
          <w:sz w:val="24"/>
          <w:szCs w:val="24"/>
        </w:rPr>
        <w:t xml:space="preserve"> 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pour 2213 </w:t>
      </w:r>
      <w:r w:rsidR="00A90C1A">
        <w:rPr>
          <w:rFonts w:ascii="Times New Roman" w:hAnsi="Times New Roman" w:cs="Times New Roman"/>
          <w:sz w:val="24"/>
          <w:szCs w:val="24"/>
        </w:rPr>
        <w:t>FAP</w:t>
      </w:r>
      <w:r w:rsidR="00AA2DE9">
        <w:rPr>
          <w:rFonts w:ascii="Times New Roman" w:hAnsi="Times New Roman" w:cs="Times New Roman"/>
          <w:sz w:val="24"/>
          <w:szCs w:val="24"/>
        </w:rPr>
        <w:t xml:space="preserve"> à </w:t>
      </w:r>
      <w:r w:rsidR="00A90C1A">
        <w:rPr>
          <w:rFonts w:ascii="Times New Roman" w:hAnsi="Times New Roman" w:cs="Times New Roman"/>
          <w:sz w:val="24"/>
          <w:szCs w:val="24"/>
        </w:rPr>
        <w:t>1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pour 1616.</w:t>
      </w:r>
      <w:r w:rsidR="0027562F">
        <w:rPr>
          <w:rFonts w:ascii="Times New Roman" w:hAnsi="Times New Roman" w:cs="Times New Roman"/>
          <w:sz w:val="24"/>
          <w:szCs w:val="24"/>
        </w:rPr>
        <w:t xml:space="preserve"> </w:t>
      </w:r>
      <w:r w:rsidR="004A123E">
        <w:rPr>
          <w:rFonts w:ascii="Times New Roman" w:hAnsi="Times New Roman" w:cs="Times New Roman"/>
          <w:sz w:val="24"/>
          <w:szCs w:val="24"/>
        </w:rPr>
        <w:t>Exceptée</w:t>
      </w:r>
      <w:r w:rsidR="004A123E" w:rsidRPr="000D1D8D">
        <w:rPr>
          <w:rFonts w:ascii="Times New Roman" w:hAnsi="Times New Roman" w:cs="Times New Roman"/>
          <w:sz w:val="24"/>
          <w:szCs w:val="24"/>
        </w:rPr>
        <w:t xml:space="preserve"> la corr</w:t>
      </w:r>
      <w:r w:rsidR="004A123E">
        <w:rPr>
          <w:rFonts w:ascii="Times New Roman" w:hAnsi="Times New Roman" w:cs="Times New Roman"/>
          <w:sz w:val="24"/>
          <w:szCs w:val="24"/>
        </w:rPr>
        <w:t>é</w:t>
      </w:r>
      <w:r w:rsidR="004A123E" w:rsidRPr="000D1D8D">
        <w:rPr>
          <w:rFonts w:ascii="Times New Roman" w:hAnsi="Times New Roman" w:cs="Times New Roman"/>
          <w:sz w:val="24"/>
          <w:szCs w:val="24"/>
        </w:rPr>
        <w:t xml:space="preserve">lation entre le ratio </w:t>
      </w:r>
      <w:r w:rsidR="004A123E">
        <w:rPr>
          <w:rFonts w:ascii="Times New Roman" w:hAnsi="Times New Roman" w:cs="Times New Roman"/>
          <w:sz w:val="24"/>
          <w:szCs w:val="24"/>
        </w:rPr>
        <w:t>sage-femme/FAP</w:t>
      </w:r>
      <w:r w:rsidR="004A123E" w:rsidRPr="000D1D8D">
        <w:rPr>
          <w:rFonts w:ascii="Times New Roman" w:hAnsi="Times New Roman" w:cs="Times New Roman"/>
          <w:sz w:val="24"/>
          <w:szCs w:val="24"/>
        </w:rPr>
        <w:t xml:space="preserve"> et l’incidence de la malnutrition </w:t>
      </w:r>
      <w:r w:rsidR="004A123E">
        <w:rPr>
          <w:rFonts w:ascii="Times New Roman" w:hAnsi="Times New Roman" w:cs="Times New Roman"/>
          <w:sz w:val="24"/>
          <w:szCs w:val="24"/>
        </w:rPr>
        <w:t xml:space="preserve">en 2012 qui </w:t>
      </w:r>
      <w:r w:rsidR="004A123E" w:rsidRPr="000D1D8D">
        <w:rPr>
          <w:rFonts w:ascii="Times New Roman" w:hAnsi="Times New Roman" w:cs="Times New Roman"/>
          <w:sz w:val="24"/>
          <w:szCs w:val="24"/>
        </w:rPr>
        <w:t>était de 0,70</w:t>
      </w:r>
      <w:r w:rsidR="004A123E">
        <w:rPr>
          <w:rFonts w:ascii="Times New Roman" w:hAnsi="Times New Roman" w:cs="Times New Roman"/>
          <w:sz w:val="24"/>
          <w:szCs w:val="24"/>
        </w:rPr>
        <w:t>, les</w:t>
      </w:r>
      <w:r w:rsidR="004A123E" w:rsidRPr="000D1D8D">
        <w:rPr>
          <w:rFonts w:ascii="Times New Roman" w:hAnsi="Times New Roman" w:cs="Times New Roman"/>
          <w:sz w:val="24"/>
          <w:szCs w:val="24"/>
        </w:rPr>
        <w:t xml:space="preserve"> corrélation</w:t>
      </w:r>
      <w:r w:rsidR="004A123E">
        <w:rPr>
          <w:rFonts w:ascii="Times New Roman" w:hAnsi="Times New Roman" w:cs="Times New Roman"/>
          <w:sz w:val="24"/>
          <w:szCs w:val="24"/>
        </w:rPr>
        <w:t>s</w:t>
      </w:r>
      <w:r w:rsidR="004A123E" w:rsidRPr="000D1D8D">
        <w:rPr>
          <w:rFonts w:ascii="Times New Roman" w:hAnsi="Times New Roman" w:cs="Times New Roman"/>
          <w:sz w:val="24"/>
          <w:szCs w:val="24"/>
        </w:rPr>
        <w:t xml:space="preserve"> entre le ratio </w:t>
      </w:r>
      <w:r w:rsidR="004A123E">
        <w:rPr>
          <w:rFonts w:ascii="Times New Roman" w:hAnsi="Times New Roman" w:cs="Times New Roman"/>
          <w:sz w:val="24"/>
          <w:szCs w:val="24"/>
        </w:rPr>
        <w:t>de RHS et les indicateurs de morbidité infanto-juvénile étaient majoritairement &lt; -0,5</w:t>
      </w:r>
      <w:r w:rsidR="004A123E">
        <w:rPr>
          <w:rFonts w:ascii="Times New Roman" w:hAnsi="Times New Roman" w:cs="Times New Roman"/>
          <w:sz w:val="24"/>
          <w:szCs w:val="24"/>
        </w:rPr>
        <w:t>.</w:t>
      </w:r>
      <w:r w:rsidR="004A123E" w:rsidRPr="004A123E">
        <w:rPr>
          <w:rFonts w:ascii="Times New Roman" w:hAnsi="Times New Roman" w:cs="Times New Roman"/>
          <w:sz w:val="24"/>
          <w:szCs w:val="24"/>
        </w:rPr>
        <w:t xml:space="preserve"> </w:t>
      </w:r>
      <w:r w:rsidR="00597D6A">
        <w:rPr>
          <w:rFonts w:ascii="Times New Roman" w:hAnsi="Times New Roman" w:cs="Times New Roman"/>
          <w:sz w:val="24"/>
          <w:szCs w:val="24"/>
        </w:rPr>
        <w:t xml:space="preserve">Ainsi, la corrélation 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médecin/population et l’incidence des IRA </w:t>
      </w:r>
      <w:r w:rsidR="00AA2DE9">
        <w:rPr>
          <w:rFonts w:ascii="Times New Roman" w:hAnsi="Times New Roman" w:cs="Times New Roman"/>
          <w:sz w:val="24"/>
          <w:szCs w:val="24"/>
        </w:rPr>
        <w:t>s’</w:t>
      </w:r>
      <w:r w:rsidR="000D1D8D" w:rsidRPr="000D1D8D">
        <w:rPr>
          <w:rFonts w:ascii="Times New Roman" w:hAnsi="Times New Roman" w:cs="Times New Roman"/>
          <w:sz w:val="24"/>
          <w:szCs w:val="24"/>
        </w:rPr>
        <w:t>est accentuée de 2012 à 2013 (</w:t>
      </w:r>
      <w:r w:rsidR="00A90C1A">
        <w:rPr>
          <w:rFonts w:ascii="Times New Roman" w:hAnsi="Times New Roman" w:cs="Times New Roman"/>
          <w:sz w:val="24"/>
          <w:szCs w:val="24"/>
        </w:rPr>
        <w:t>-</w:t>
      </w:r>
      <w:r w:rsidR="000D1D8D" w:rsidRPr="000D1D8D">
        <w:rPr>
          <w:rFonts w:ascii="Times New Roman" w:hAnsi="Times New Roman" w:cs="Times New Roman"/>
          <w:sz w:val="24"/>
          <w:szCs w:val="24"/>
        </w:rPr>
        <w:t>0,52 à -0,</w:t>
      </w:r>
      <w:r w:rsidR="00597D6A" w:rsidRPr="000D1D8D">
        <w:rPr>
          <w:rFonts w:ascii="Times New Roman" w:hAnsi="Times New Roman" w:cs="Times New Roman"/>
          <w:sz w:val="24"/>
          <w:szCs w:val="24"/>
        </w:rPr>
        <w:t>69) puis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</w:t>
      </w:r>
      <w:r w:rsidR="00597D6A">
        <w:rPr>
          <w:rFonts w:ascii="Times New Roman" w:hAnsi="Times New Roman" w:cs="Times New Roman"/>
          <w:sz w:val="24"/>
          <w:szCs w:val="24"/>
        </w:rPr>
        <w:t>s’</w:t>
      </w:r>
      <w:r w:rsidR="000D1D8D" w:rsidRPr="000D1D8D">
        <w:rPr>
          <w:rFonts w:ascii="Times New Roman" w:hAnsi="Times New Roman" w:cs="Times New Roman"/>
          <w:sz w:val="24"/>
          <w:szCs w:val="24"/>
        </w:rPr>
        <w:t>est stab</w:t>
      </w:r>
      <w:r w:rsidR="00597D6A">
        <w:rPr>
          <w:rFonts w:ascii="Times New Roman" w:hAnsi="Times New Roman" w:cs="Times New Roman"/>
          <w:sz w:val="24"/>
          <w:szCs w:val="24"/>
        </w:rPr>
        <w:t>ilisée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jusqu’en 2016. </w:t>
      </w:r>
      <w:r w:rsidR="00597D6A">
        <w:rPr>
          <w:rFonts w:ascii="Times New Roman" w:hAnsi="Times New Roman" w:cs="Times New Roman"/>
          <w:sz w:val="24"/>
          <w:szCs w:val="24"/>
        </w:rPr>
        <w:t>Celle</w:t>
      </w:r>
      <w:r w:rsidR="00AA2DE9">
        <w:rPr>
          <w:rFonts w:ascii="Times New Roman" w:hAnsi="Times New Roman" w:cs="Times New Roman"/>
          <w:sz w:val="24"/>
          <w:szCs w:val="24"/>
        </w:rPr>
        <w:t xml:space="preserve"> entre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le ratio infirmier/population et l’incidence du </w:t>
      </w:r>
      <w:r w:rsidR="000D1D8D" w:rsidRPr="000D1D8D">
        <w:rPr>
          <w:rFonts w:ascii="Times New Roman" w:hAnsi="Times New Roman" w:cs="Times New Roman"/>
          <w:sz w:val="24"/>
          <w:szCs w:val="24"/>
        </w:rPr>
        <w:lastRenderedPageBreak/>
        <w:t>paludisme était de -0,62 en 2012 et de -0.68 en 2014</w:t>
      </w:r>
      <w:r w:rsidR="00AA2DE9">
        <w:rPr>
          <w:rFonts w:ascii="Times New Roman" w:hAnsi="Times New Roman" w:cs="Times New Roman"/>
          <w:sz w:val="24"/>
          <w:szCs w:val="24"/>
        </w:rPr>
        <w:t xml:space="preserve">. </w:t>
      </w:r>
      <w:r w:rsidR="000D1D8D" w:rsidRPr="000D1D8D">
        <w:rPr>
          <w:rFonts w:ascii="Times New Roman" w:hAnsi="Times New Roman" w:cs="Times New Roman"/>
          <w:sz w:val="24"/>
          <w:szCs w:val="24"/>
        </w:rPr>
        <w:t>La corrélation</w:t>
      </w:r>
      <w:r w:rsidR="00AA2DE9">
        <w:rPr>
          <w:rFonts w:ascii="Times New Roman" w:hAnsi="Times New Roman" w:cs="Times New Roman"/>
          <w:sz w:val="24"/>
          <w:szCs w:val="24"/>
        </w:rPr>
        <w:t xml:space="preserve"> entre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le ratio sage-femme/</w:t>
      </w:r>
      <w:r w:rsidR="004A123E">
        <w:rPr>
          <w:rFonts w:ascii="Times New Roman" w:hAnsi="Times New Roman" w:cs="Times New Roman"/>
          <w:sz w:val="24"/>
          <w:szCs w:val="24"/>
        </w:rPr>
        <w:t>FAP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et l’incidence des diarrhé</w:t>
      </w:r>
      <w:r w:rsidR="00597D6A">
        <w:rPr>
          <w:rFonts w:ascii="Times New Roman" w:hAnsi="Times New Roman" w:cs="Times New Roman"/>
          <w:sz w:val="24"/>
          <w:szCs w:val="24"/>
        </w:rPr>
        <w:t>es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était de -0,61 en 2012. </w:t>
      </w:r>
      <w:r w:rsidR="00AA2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8D" w:rsidRPr="000D1D8D" w:rsidRDefault="00597D6A" w:rsidP="006D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3E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4A123E">
        <w:rPr>
          <w:rFonts w:ascii="Times New Roman" w:hAnsi="Times New Roman" w:cs="Times New Roman"/>
          <w:sz w:val="24"/>
          <w:szCs w:val="24"/>
        </w:rPr>
        <w:t xml:space="preserve"> </w:t>
      </w:r>
      <w:r w:rsidR="00A0660C">
        <w:rPr>
          <w:rFonts w:ascii="Times New Roman" w:hAnsi="Times New Roman" w:cs="Times New Roman"/>
          <w:sz w:val="24"/>
          <w:szCs w:val="24"/>
        </w:rPr>
        <w:t>C</w:t>
      </w:r>
      <w:r w:rsidR="000D1D8D" w:rsidRPr="000D1D8D">
        <w:rPr>
          <w:rFonts w:ascii="Times New Roman" w:hAnsi="Times New Roman" w:cs="Times New Roman"/>
          <w:sz w:val="24"/>
          <w:szCs w:val="24"/>
        </w:rPr>
        <w:t>es résultats p</w:t>
      </w:r>
      <w:r w:rsidR="0027562F">
        <w:rPr>
          <w:rFonts w:ascii="Times New Roman" w:hAnsi="Times New Roman" w:cs="Times New Roman"/>
          <w:sz w:val="24"/>
          <w:szCs w:val="24"/>
        </w:rPr>
        <w:t>ourraient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traduire un problème d</w:t>
      </w:r>
      <w:r w:rsidR="006D4614">
        <w:rPr>
          <w:rFonts w:ascii="Times New Roman" w:hAnsi="Times New Roman" w:cs="Times New Roman"/>
          <w:sz w:val="24"/>
          <w:szCs w:val="24"/>
        </w:rPr>
        <w:t>ans la</w:t>
      </w:r>
      <w:r w:rsidR="000D1D8D" w:rsidRPr="000D1D8D">
        <w:rPr>
          <w:rFonts w:ascii="Times New Roman" w:hAnsi="Times New Roman" w:cs="Times New Roman"/>
          <w:sz w:val="24"/>
          <w:szCs w:val="24"/>
        </w:rPr>
        <w:t xml:space="preserve"> qualité de la prise en charge</w:t>
      </w:r>
      <w:r w:rsidR="00A0660C">
        <w:rPr>
          <w:rFonts w:ascii="Times New Roman" w:hAnsi="Times New Roman" w:cs="Times New Roman"/>
          <w:sz w:val="24"/>
          <w:szCs w:val="24"/>
        </w:rPr>
        <w:t xml:space="preserve"> </w:t>
      </w:r>
      <w:r w:rsidR="0027562F">
        <w:rPr>
          <w:rFonts w:ascii="Times New Roman" w:hAnsi="Times New Roman" w:cs="Times New Roman"/>
          <w:sz w:val="24"/>
          <w:szCs w:val="24"/>
        </w:rPr>
        <w:t>des maladies</w:t>
      </w:r>
      <w:r w:rsidR="006D4614">
        <w:rPr>
          <w:rFonts w:ascii="Times New Roman" w:hAnsi="Times New Roman" w:cs="Times New Roman"/>
          <w:sz w:val="24"/>
          <w:szCs w:val="24"/>
        </w:rPr>
        <w:t xml:space="preserve"> infantiles </w:t>
      </w:r>
      <w:r w:rsidR="00A0660C">
        <w:rPr>
          <w:rFonts w:ascii="Times New Roman" w:hAnsi="Times New Roman" w:cs="Times New Roman"/>
          <w:sz w:val="24"/>
          <w:szCs w:val="24"/>
        </w:rPr>
        <w:t>par les ressources humaines</w:t>
      </w:r>
      <w:r w:rsidR="000D1D8D" w:rsidRPr="000D1D8D">
        <w:rPr>
          <w:rFonts w:ascii="Times New Roman" w:hAnsi="Times New Roman" w:cs="Times New Roman"/>
          <w:sz w:val="24"/>
          <w:szCs w:val="24"/>
        </w:rPr>
        <w:t>.</w:t>
      </w:r>
      <w:r w:rsidR="004A123E" w:rsidRPr="004A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8D" w:rsidRPr="000D1D8D" w:rsidRDefault="000D1D8D" w:rsidP="006D4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3E">
        <w:rPr>
          <w:rFonts w:ascii="Times New Roman" w:hAnsi="Times New Roman" w:cs="Times New Roman"/>
          <w:b/>
          <w:sz w:val="24"/>
          <w:szCs w:val="24"/>
        </w:rPr>
        <w:t>Mots clés</w:t>
      </w:r>
      <w:r w:rsidRPr="000D1D8D">
        <w:rPr>
          <w:rFonts w:ascii="Times New Roman" w:hAnsi="Times New Roman" w:cs="Times New Roman"/>
          <w:sz w:val="24"/>
          <w:szCs w:val="24"/>
        </w:rPr>
        <w:t xml:space="preserve"> : </w:t>
      </w:r>
      <w:r w:rsidR="004A123E">
        <w:rPr>
          <w:rFonts w:ascii="Times New Roman" w:hAnsi="Times New Roman" w:cs="Times New Roman"/>
          <w:sz w:val="24"/>
          <w:szCs w:val="24"/>
        </w:rPr>
        <w:t>I</w:t>
      </w:r>
      <w:r w:rsidR="004A123E" w:rsidRPr="000D1D8D">
        <w:rPr>
          <w:rFonts w:ascii="Times New Roman" w:hAnsi="Times New Roman" w:cs="Times New Roman"/>
          <w:sz w:val="24"/>
          <w:szCs w:val="24"/>
        </w:rPr>
        <w:t xml:space="preserve">ndicateurs de ressources humaines en </w:t>
      </w:r>
      <w:r w:rsidR="004A123E" w:rsidRPr="000D1D8D">
        <w:rPr>
          <w:rFonts w:ascii="Times New Roman" w:hAnsi="Times New Roman" w:cs="Times New Roman"/>
          <w:sz w:val="24"/>
          <w:szCs w:val="24"/>
        </w:rPr>
        <w:t>santé</w:t>
      </w:r>
      <w:r w:rsidR="004A123E">
        <w:rPr>
          <w:rFonts w:ascii="Times New Roman" w:hAnsi="Times New Roman" w:cs="Times New Roman"/>
          <w:sz w:val="24"/>
          <w:szCs w:val="24"/>
        </w:rPr>
        <w:t xml:space="preserve">, </w:t>
      </w:r>
      <w:r w:rsidR="004A123E" w:rsidRPr="000D1D8D">
        <w:rPr>
          <w:rFonts w:ascii="Times New Roman" w:hAnsi="Times New Roman" w:cs="Times New Roman"/>
          <w:sz w:val="24"/>
          <w:szCs w:val="24"/>
        </w:rPr>
        <w:t>Indicateurs</w:t>
      </w:r>
      <w:r w:rsidRPr="000D1D8D">
        <w:rPr>
          <w:rFonts w:ascii="Times New Roman" w:hAnsi="Times New Roman" w:cs="Times New Roman"/>
          <w:sz w:val="24"/>
          <w:szCs w:val="24"/>
        </w:rPr>
        <w:t xml:space="preserve"> de santé infantile</w:t>
      </w:r>
      <w:r w:rsidR="004A123E">
        <w:rPr>
          <w:rFonts w:ascii="Times New Roman" w:hAnsi="Times New Roman" w:cs="Times New Roman"/>
          <w:sz w:val="24"/>
          <w:szCs w:val="24"/>
        </w:rPr>
        <w:t>, s</w:t>
      </w:r>
      <w:r w:rsidRPr="000D1D8D">
        <w:rPr>
          <w:rFonts w:ascii="Times New Roman" w:hAnsi="Times New Roman" w:cs="Times New Roman"/>
          <w:sz w:val="24"/>
          <w:szCs w:val="24"/>
        </w:rPr>
        <w:t>ystème de santé</w:t>
      </w:r>
      <w:r w:rsidR="006D4614">
        <w:rPr>
          <w:rFonts w:ascii="Times New Roman" w:hAnsi="Times New Roman" w:cs="Times New Roman"/>
          <w:sz w:val="24"/>
          <w:szCs w:val="24"/>
        </w:rPr>
        <w:t>,</w:t>
      </w:r>
      <w:r w:rsidRPr="000D1D8D">
        <w:rPr>
          <w:rFonts w:ascii="Times New Roman" w:hAnsi="Times New Roman" w:cs="Times New Roman"/>
          <w:sz w:val="24"/>
          <w:szCs w:val="24"/>
        </w:rPr>
        <w:t xml:space="preserve"> Côte d’</w:t>
      </w:r>
      <w:r w:rsidR="00450876">
        <w:rPr>
          <w:rFonts w:ascii="Times New Roman" w:hAnsi="Times New Roman" w:cs="Times New Roman"/>
          <w:sz w:val="24"/>
          <w:szCs w:val="24"/>
        </w:rPr>
        <w:t>I</w:t>
      </w:r>
      <w:r w:rsidRPr="000D1D8D">
        <w:rPr>
          <w:rFonts w:ascii="Times New Roman" w:hAnsi="Times New Roman" w:cs="Times New Roman"/>
          <w:sz w:val="24"/>
          <w:szCs w:val="24"/>
        </w:rPr>
        <w:t>voire</w:t>
      </w:r>
      <w:r w:rsidR="006D4614">
        <w:rPr>
          <w:rFonts w:ascii="Times New Roman" w:hAnsi="Times New Roman" w:cs="Times New Roman"/>
          <w:sz w:val="24"/>
          <w:szCs w:val="24"/>
        </w:rPr>
        <w:t>.</w:t>
      </w:r>
    </w:p>
    <w:p w:rsidR="000D1D8D" w:rsidRPr="00534CB7" w:rsidRDefault="000D1D8D" w:rsidP="000B29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1D8D" w:rsidRPr="00534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41F4E"/>
    <w:multiLevelType w:val="hybridMultilevel"/>
    <w:tmpl w:val="88E0A520"/>
    <w:lvl w:ilvl="0" w:tplc="9724D2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B1B89"/>
    <w:multiLevelType w:val="hybridMultilevel"/>
    <w:tmpl w:val="E7DA5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1"/>
    <w:rsid w:val="00006383"/>
    <w:rsid w:val="0001699A"/>
    <w:rsid w:val="00080673"/>
    <w:rsid w:val="000857C3"/>
    <w:rsid w:val="000A272F"/>
    <w:rsid w:val="000A4CDD"/>
    <w:rsid w:val="000B294D"/>
    <w:rsid w:val="000D1D8D"/>
    <w:rsid w:val="000F56C4"/>
    <w:rsid w:val="0010550C"/>
    <w:rsid w:val="00123AE0"/>
    <w:rsid w:val="00136BD6"/>
    <w:rsid w:val="00176411"/>
    <w:rsid w:val="001A476D"/>
    <w:rsid w:val="0027562F"/>
    <w:rsid w:val="002F62D9"/>
    <w:rsid w:val="003C7472"/>
    <w:rsid w:val="003D7B8A"/>
    <w:rsid w:val="003E15D5"/>
    <w:rsid w:val="00421257"/>
    <w:rsid w:val="00450876"/>
    <w:rsid w:val="0047401C"/>
    <w:rsid w:val="004A123E"/>
    <w:rsid w:val="00530CE0"/>
    <w:rsid w:val="00534CB7"/>
    <w:rsid w:val="00597D6A"/>
    <w:rsid w:val="005A4E13"/>
    <w:rsid w:val="005E6DD3"/>
    <w:rsid w:val="006243F1"/>
    <w:rsid w:val="00626150"/>
    <w:rsid w:val="006C2375"/>
    <w:rsid w:val="006D4614"/>
    <w:rsid w:val="007104ED"/>
    <w:rsid w:val="0072525C"/>
    <w:rsid w:val="007557FC"/>
    <w:rsid w:val="0076755E"/>
    <w:rsid w:val="007E418D"/>
    <w:rsid w:val="007F49BA"/>
    <w:rsid w:val="007F731C"/>
    <w:rsid w:val="00816115"/>
    <w:rsid w:val="00860571"/>
    <w:rsid w:val="008B4CB2"/>
    <w:rsid w:val="00913DC1"/>
    <w:rsid w:val="00933D2B"/>
    <w:rsid w:val="00952DB4"/>
    <w:rsid w:val="00980A01"/>
    <w:rsid w:val="00980EC3"/>
    <w:rsid w:val="00985D2B"/>
    <w:rsid w:val="00A0660C"/>
    <w:rsid w:val="00A279C1"/>
    <w:rsid w:val="00A44B06"/>
    <w:rsid w:val="00A90C1A"/>
    <w:rsid w:val="00AA2DE9"/>
    <w:rsid w:val="00AB61A3"/>
    <w:rsid w:val="00AD6A24"/>
    <w:rsid w:val="00AE1C18"/>
    <w:rsid w:val="00B223A5"/>
    <w:rsid w:val="00B85672"/>
    <w:rsid w:val="00BB076A"/>
    <w:rsid w:val="00C11C41"/>
    <w:rsid w:val="00C71496"/>
    <w:rsid w:val="00CD70E8"/>
    <w:rsid w:val="00D263EA"/>
    <w:rsid w:val="00D660C3"/>
    <w:rsid w:val="00D813E8"/>
    <w:rsid w:val="00DC6579"/>
    <w:rsid w:val="00DD5AA6"/>
    <w:rsid w:val="00E301A5"/>
    <w:rsid w:val="00E345B1"/>
    <w:rsid w:val="00E80C14"/>
    <w:rsid w:val="00E92972"/>
    <w:rsid w:val="00F108C5"/>
    <w:rsid w:val="00F23E96"/>
    <w:rsid w:val="00F43048"/>
    <w:rsid w:val="00F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C3A3"/>
  <w15:chartTrackingRefBased/>
  <w15:docId w15:val="{14C00F4B-931A-4498-A0FE-30A1C15D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29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01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1C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ekouakou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 SKJG</cp:lastModifiedBy>
  <cp:revision>2</cp:revision>
  <cp:lastPrinted>2019-01-21T11:36:00Z</cp:lastPrinted>
  <dcterms:created xsi:type="dcterms:W3CDTF">2019-01-22T20:19:00Z</dcterms:created>
  <dcterms:modified xsi:type="dcterms:W3CDTF">2019-01-22T20:19:00Z</dcterms:modified>
</cp:coreProperties>
</file>